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230"/>
        <w:gridCol w:w="426"/>
        <w:gridCol w:w="2551"/>
      </w:tblGrid>
      <w:tr w:rsidR="00D30748" w:rsidRPr="00F5061E" w14:paraId="7F33BD69" w14:textId="77777777" w:rsidTr="00D30748">
        <w:tc>
          <w:tcPr>
            <w:tcW w:w="10207" w:type="dxa"/>
            <w:gridSpan w:val="3"/>
          </w:tcPr>
          <w:p w14:paraId="396BFF73" w14:textId="77777777" w:rsidR="00D30748" w:rsidRPr="00F5061E" w:rsidRDefault="00D30748" w:rsidP="00D3074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5061E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Hu </w:t>
            </w:r>
            <w:proofErr w:type="spellStart"/>
            <w:r w:rsidRPr="00F5061E">
              <w:rPr>
                <w:rFonts w:ascii="Times New Roman" w:eastAsiaTheme="minorEastAsia" w:hAnsi="Times New Roman"/>
                <w:b/>
                <w:sz w:val="24"/>
                <w:szCs w:val="24"/>
              </w:rPr>
              <w:t>Yinmeng</w:t>
            </w:r>
            <w:proofErr w:type="spellEnd"/>
          </w:p>
        </w:tc>
      </w:tr>
      <w:tr w:rsidR="00D30748" w:rsidRPr="00F5061E" w14:paraId="005B24F6" w14:textId="77777777" w:rsidTr="00D30748">
        <w:tc>
          <w:tcPr>
            <w:tcW w:w="10207" w:type="dxa"/>
            <w:gridSpan w:val="3"/>
          </w:tcPr>
          <w:p w14:paraId="7EF64ECA" w14:textId="77777777" w:rsidR="00D30748" w:rsidRPr="00F5061E" w:rsidRDefault="00D30748" w:rsidP="00D30748">
            <w:pPr>
              <w:jc w:val="center"/>
              <w:rPr>
                <w:rFonts w:ascii="Times New Roman" w:hAnsi="Times New Roman"/>
                <w:spacing w:val="1"/>
                <w:w w:val="97"/>
                <w:szCs w:val="21"/>
              </w:rPr>
            </w:pPr>
            <w:proofErr w:type="spellStart"/>
            <w:r w:rsidRPr="00F5061E">
              <w:rPr>
                <w:rFonts w:ascii="Times New Roman" w:eastAsia="Times New Roman" w:hAnsi="Times New Roman"/>
                <w:szCs w:val="21"/>
              </w:rPr>
              <w:t>Zijing</w:t>
            </w:r>
            <w:proofErr w:type="spellEnd"/>
            <w:r w:rsidRPr="00F5061E">
              <w:rPr>
                <w:rFonts w:ascii="Times New Roman" w:eastAsia="Times New Roman" w:hAnsi="Times New Roman"/>
                <w:szCs w:val="21"/>
              </w:rPr>
              <w:t xml:space="preserve"> Building #</w:t>
            </w:r>
            <w:r w:rsidRPr="00F5061E">
              <w:rPr>
                <w:rFonts w:ascii="Times New Roman" w:hAnsi="Times New Roman"/>
                <w:szCs w:val="21"/>
              </w:rPr>
              <w:t>4</w:t>
            </w:r>
            <w:r w:rsidRPr="00F5061E">
              <w:rPr>
                <w:rFonts w:ascii="Times New Roman" w:eastAsia="Times New Roman" w:hAnsi="Times New Roman"/>
                <w:szCs w:val="21"/>
              </w:rPr>
              <w:t xml:space="preserve">, Room </w:t>
            </w:r>
            <w:r w:rsidRPr="00F5061E">
              <w:rPr>
                <w:rFonts w:ascii="Times New Roman" w:hAnsi="Times New Roman"/>
                <w:szCs w:val="21"/>
              </w:rPr>
              <w:t>312A</w:t>
            </w:r>
            <w:r w:rsidRPr="00F5061E">
              <w:rPr>
                <w:rFonts w:ascii="Times New Roman" w:eastAsia="Times New Roman" w:hAnsi="Times New Roman"/>
                <w:szCs w:val="21"/>
              </w:rPr>
              <w:t>, Ts</w:t>
            </w:r>
            <w:r w:rsidRPr="00F5061E">
              <w:rPr>
                <w:rFonts w:ascii="Times New Roman" w:eastAsia="Times New Roman" w:hAnsi="Times New Roman"/>
                <w:spacing w:val="-1"/>
                <w:szCs w:val="21"/>
              </w:rPr>
              <w:t>i</w:t>
            </w:r>
            <w:r w:rsidRPr="00F5061E">
              <w:rPr>
                <w:rFonts w:ascii="Times New Roman" w:eastAsia="Times New Roman" w:hAnsi="Times New Roman"/>
                <w:spacing w:val="2"/>
                <w:szCs w:val="21"/>
              </w:rPr>
              <w:t>n</w:t>
            </w:r>
            <w:r w:rsidRPr="00F5061E">
              <w:rPr>
                <w:rFonts w:ascii="Times New Roman" w:eastAsia="Times New Roman" w:hAnsi="Times New Roman"/>
                <w:szCs w:val="21"/>
              </w:rPr>
              <w:t xml:space="preserve">ghua </w:t>
            </w:r>
            <w:r w:rsidRPr="00F5061E">
              <w:rPr>
                <w:rFonts w:ascii="Times New Roman" w:eastAsia="Times New Roman" w:hAnsi="Times New Roman"/>
                <w:spacing w:val="1"/>
                <w:szCs w:val="21"/>
              </w:rPr>
              <w:t>U</w:t>
            </w:r>
            <w:r w:rsidRPr="00F5061E">
              <w:rPr>
                <w:rFonts w:ascii="Times New Roman" w:eastAsia="Times New Roman" w:hAnsi="Times New Roman"/>
                <w:szCs w:val="21"/>
              </w:rPr>
              <w:t>n</w:t>
            </w:r>
            <w:r w:rsidRPr="00F5061E">
              <w:rPr>
                <w:rFonts w:ascii="Times New Roman" w:eastAsia="Times New Roman" w:hAnsi="Times New Roman"/>
                <w:spacing w:val="-1"/>
                <w:szCs w:val="21"/>
              </w:rPr>
              <w:t>i</w:t>
            </w:r>
            <w:r w:rsidRPr="00F5061E">
              <w:rPr>
                <w:rFonts w:ascii="Times New Roman" w:eastAsia="Times New Roman" w:hAnsi="Times New Roman"/>
                <w:spacing w:val="-2"/>
                <w:szCs w:val="21"/>
              </w:rPr>
              <w:t>v</w:t>
            </w:r>
            <w:r w:rsidRPr="00F5061E">
              <w:rPr>
                <w:rFonts w:ascii="Times New Roman" w:eastAsia="Times New Roman" w:hAnsi="Times New Roman"/>
                <w:szCs w:val="21"/>
              </w:rPr>
              <w:t>e</w:t>
            </w:r>
            <w:r w:rsidRPr="00F5061E">
              <w:rPr>
                <w:rFonts w:ascii="Times New Roman" w:eastAsia="Times New Roman" w:hAnsi="Times New Roman"/>
                <w:spacing w:val="-1"/>
                <w:szCs w:val="21"/>
              </w:rPr>
              <w:t>r</w:t>
            </w:r>
            <w:r w:rsidRPr="00F5061E">
              <w:rPr>
                <w:rFonts w:ascii="Times New Roman" w:eastAsia="Times New Roman" w:hAnsi="Times New Roman"/>
                <w:szCs w:val="21"/>
              </w:rPr>
              <w:t>s</w:t>
            </w:r>
            <w:r w:rsidRPr="00F5061E">
              <w:rPr>
                <w:rFonts w:ascii="Times New Roman" w:eastAsia="Times New Roman" w:hAnsi="Times New Roman"/>
                <w:spacing w:val="-2"/>
                <w:szCs w:val="21"/>
              </w:rPr>
              <w:t>i</w:t>
            </w:r>
            <w:r w:rsidRPr="00F5061E">
              <w:rPr>
                <w:rFonts w:ascii="Times New Roman" w:eastAsia="Times New Roman" w:hAnsi="Times New Roman"/>
                <w:spacing w:val="1"/>
                <w:szCs w:val="21"/>
              </w:rPr>
              <w:t>t</w:t>
            </w:r>
            <w:r w:rsidRPr="00F5061E">
              <w:rPr>
                <w:rFonts w:ascii="Times New Roman" w:eastAsia="Times New Roman" w:hAnsi="Times New Roman"/>
                <w:spacing w:val="-4"/>
                <w:szCs w:val="21"/>
              </w:rPr>
              <w:t>y</w:t>
            </w:r>
            <w:r w:rsidRPr="00F5061E">
              <w:rPr>
                <w:rFonts w:ascii="Times New Roman" w:eastAsia="Times New Roman" w:hAnsi="Times New Roman"/>
                <w:szCs w:val="21"/>
              </w:rPr>
              <w:t>, Be</w:t>
            </w:r>
            <w:r w:rsidRPr="00F5061E">
              <w:rPr>
                <w:rFonts w:ascii="Times New Roman" w:eastAsia="Times New Roman" w:hAnsi="Times New Roman"/>
                <w:spacing w:val="-1"/>
                <w:szCs w:val="21"/>
              </w:rPr>
              <w:t>iji</w:t>
            </w:r>
            <w:r w:rsidRPr="00F5061E">
              <w:rPr>
                <w:rFonts w:ascii="Times New Roman" w:eastAsia="Times New Roman" w:hAnsi="Times New Roman"/>
                <w:szCs w:val="21"/>
              </w:rPr>
              <w:t>ng, Ch</w:t>
            </w:r>
            <w:r w:rsidRPr="00F5061E">
              <w:rPr>
                <w:rFonts w:ascii="Times New Roman" w:eastAsia="Times New Roman" w:hAnsi="Times New Roman"/>
                <w:spacing w:val="-1"/>
                <w:szCs w:val="21"/>
              </w:rPr>
              <w:t>i</w:t>
            </w:r>
            <w:r w:rsidRPr="00F5061E">
              <w:rPr>
                <w:rFonts w:ascii="Times New Roman" w:eastAsia="Times New Roman" w:hAnsi="Times New Roman"/>
                <w:szCs w:val="21"/>
              </w:rPr>
              <w:t xml:space="preserve">na </w:t>
            </w:r>
            <w:r w:rsidRPr="00F5061E">
              <w:rPr>
                <w:rFonts w:ascii="Times New Roman" w:eastAsia="Times New Roman" w:hAnsi="Times New Roman"/>
                <w:spacing w:val="1"/>
                <w:w w:val="97"/>
                <w:szCs w:val="21"/>
              </w:rPr>
              <w:t>100084</w:t>
            </w:r>
          </w:p>
          <w:p w14:paraId="4A39A015" w14:textId="77777777" w:rsidR="00D30748" w:rsidRPr="00F5061E" w:rsidRDefault="00D30748" w:rsidP="00D3074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5061E">
              <w:rPr>
                <w:rFonts w:ascii="Times New Roman" w:eastAsiaTheme="minorEastAsia" w:hAnsi="Times New Roman"/>
                <w:szCs w:val="21"/>
              </w:rPr>
              <w:t xml:space="preserve">Tel: +86 </w:t>
            </w:r>
            <w:proofErr w:type="gramStart"/>
            <w:r w:rsidRPr="00F5061E">
              <w:rPr>
                <w:rFonts w:ascii="Times New Roman" w:eastAsiaTheme="minorEastAsia" w:hAnsi="Times New Roman"/>
                <w:szCs w:val="21"/>
              </w:rPr>
              <w:t>15652779505  Email</w:t>
            </w:r>
            <w:proofErr w:type="gramEnd"/>
            <w:r w:rsidRPr="00F5061E">
              <w:rPr>
                <w:rFonts w:ascii="Times New Roman" w:eastAsiaTheme="minorEastAsia" w:hAnsi="Times New Roman"/>
                <w:szCs w:val="21"/>
              </w:rPr>
              <w:t xml:space="preserve">: </w:t>
            </w:r>
            <w:hyperlink r:id="rId6" w:history="1">
              <w:r w:rsidR="001A135D" w:rsidRPr="00F5061E">
                <w:rPr>
                  <w:rStyle w:val="a3"/>
                  <w:rFonts w:ascii="Times New Roman" w:eastAsiaTheme="minorEastAsia" w:hAnsi="Times New Roman"/>
                  <w:szCs w:val="21"/>
                </w:rPr>
                <w:t>kuzzyhym@hotmail.com</w:t>
              </w:r>
            </w:hyperlink>
          </w:p>
          <w:p w14:paraId="1FBF137B" w14:textId="77777777" w:rsidR="001A135D" w:rsidRPr="00F5061E" w:rsidRDefault="001A135D" w:rsidP="00D30748">
            <w:pPr>
              <w:jc w:val="center"/>
              <w:rPr>
                <w:rFonts w:ascii="Times New Roman" w:hAnsi="Times New Roman"/>
              </w:rPr>
            </w:pPr>
          </w:p>
        </w:tc>
      </w:tr>
      <w:tr w:rsidR="00D30748" w:rsidRPr="00F5061E" w14:paraId="45B47881" w14:textId="77777777" w:rsidTr="00D30748">
        <w:tc>
          <w:tcPr>
            <w:tcW w:w="10207" w:type="dxa"/>
            <w:gridSpan w:val="3"/>
          </w:tcPr>
          <w:p w14:paraId="43A5AB96" w14:textId="77777777" w:rsidR="00D30748" w:rsidRPr="00F5061E" w:rsidRDefault="00D30748" w:rsidP="00D30748">
            <w:pPr>
              <w:rPr>
                <w:rFonts w:ascii="Times New Roman" w:hAnsi="Times New Roman"/>
                <w:b/>
                <w:u w:val="single"/>
              </w:rPr>
            </w:pPr>
            <w:r w:rsidRPr="00F5061E">
              <w:rPr>
                <w:rFonts w:ascii="Times New Roman" w:hAnsi="Times New Roman"/>
                <w:b/>
                <w:sz w:val="22"/>
                <w:szCs w:val="21"/>
                <w:u w:val="single"/>
                <w:shd w:val="pct15" w:color="auto" w:fill="FFFFFF"/>
              </w:rPr>
              <w:t>EDUCATION</w:t>
            </w:r>
            <w:r w:rsidRPr="00F5061E">
              <w:rPr>
                <w:rFonts w:ascii="Times New Roman" w:hAnsi="Times New Roman"/>
                <w:b/>
                <w:szCs w:val="21"/>
                <w:u w:val="single"/>
                <w:shd w:val="pct15" w:color="auto" w:fill="FFFFFF"/>
              </w:rPr>
              <w:t xml:space="preserve">                                                                                   </w:t>
            </w:r>
            <w:r w:rsidRPr="00F5061E">
              <w:rPr>
                <w:rFonts w:ascii="Times New Roman" w:hAnsi="Times New Roman"/>
                <w:b/>
                <w:szCs w:val="21"/>
                <w:u w:val="single"/>
              </w:rPr>
              <w:t xml:space="preserve">      </w:t>
            </w:r>
          </w:p>
        </w:tc>
      </w:tr>
      <w:tr w:rsidR="00D30748" w:rsidRPr="00F5061E" w14:paraId="5F14B616" w14:textId="77777777" w:rsidTr="00D30748">
        <w:tc>
          <w:tcPr>
            <w:tcW w:w="7230" w:type="dxa"/>
          </w:tcPr>
          <w:p w14:paraId="3A364D3D" w14:textId="77777777" w:rsidR="00D30748" w:rsidRPr="00F5061E" w:rsidRDefault="00D30748" w:rsidP="00D30748">
            <w:pPr>
              <w:rPr>
                <w:rFonts w:ascii="Times New Roman" w:hAnsi="Times New Roman"/>
              </w:rPr>
            </w:pP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 xml:space="preserve">School of </w:t>
            </w:r>
            <w:r w:rsidR="001E4F31"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Life Sciences</w:t>
            </w:r>
            <w:r w:rsidRPr="00F5061E">
              <w:rPr>
                <w:rFonts w:ascii="Times New Roman" w:hAnsi="Times New Roman"/>
                <w:b/>
                <w:bCs/>
                <w:szCs w:val="21"/>
              </w:rPr>
              <w:t xml:space="preserve">, </w:t>
            </w: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Ts</w:t>
            </w:r>
            <w:r w:rsidRPr="00F5061E">
              <w:rPr>
                <w:rFonts w:ascii="Times New Roman" w:eastAsia="Times New Roman" w:hAnsi="Times New Roman"/>
                <w:b/>
                <w:bCs/>
                <w:spacing w:val="-2"/>
                <w:szCs w:val="21"/>
              </w:rPr>
              <w:t>i</w:t>
            </w: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ng</w:t>
            </w:r>
            <w:r w:rsidRPr="00F5061E">
              <w:rPr>
                <w:rFonts w:ascii="Times New Roman" w:eastAsia="Times New Roman" w:hAnsi="Times New Roman"/>
                <w:b/>
                <w:bCs/>
                <w:spacing w:val="-2"/>
                <w:szCs w:val="21"/>
              </w:rPr>
              <w:t>h</w:t>
            </w: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ua</w:t>
            </w:r>
            <w:r w:rsidRPr="00F5061E">
              <w:rPr>
                <w:rFonts w:ascii="Times New Roman" w:eastAsia="Times New Roman" w:hAnsi="Times New Roman"/>
                <w:b/>
                <w:bCs/>
                <w:spacing w:val="-1"/>
                <w:szCs w:val="21"/>
              </w:rPr>
              <w:t xml:space="preserve"> U</w:t>
            </w: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n</w:t>
            </w:r>
            <w:r w:rsidRPr="00F5061E">
              <w:rPr>
                <w:rFonts w:ascii="Times New Roman" w:eastAsia="Times New Roman" w:hAnsi="Times New Roman"/>
                <w:b/>
                <w:bCs/>
                <w:spacing w:val="-1"/>
                <w:szCs w:val="21"/>
              </w:rPr>
              <w:t>i</w:t>
            </w: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ver</w:t>
            </w:r>
            <w:r w:rsidRPr="00F5061E">
              <w:rPr>
                <w:rFonts w:ascii="Times New Roman" w:eastAsia="Times New Roman" w:hAnsi="Times New Roman"/>
                <w:b/>
                <w:bCs/>
                <w:spacing w:val="-1"/>
                <w:szCs w:val="21"/>
              </w:rPr>
              <w:t>si</w:t>
            </w:r>
            <w:r w:rsidRPr="00F5061E">
              <w:rPr>
                <w:rFonts w:ascii="Times New Roman" w:eastAsia="Times New Roman" w:hAnsi="Times New Roman"/>
                <w:b/>
                <w:bCs/>
                <w:spacing w:val="2"/>
                <w:szCs w:val="21"/>
              </w:rPr>
              <w:t>t</w:t>
            </w: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 xml:space="preserve">y </w:t>
            </w:r>
            <w:r w:rsidRPr="00F5061E">
              <w:rPr>
                <w:rFonts w:ascii="Times New Roman" w:eastAsia="Times New Roman" w:hAnsi="Times New Roman"/>
                <w:b/>
                <w:bCs/>
                <w:spacing w:val="-1"/>
                <w:szCs w:val="21"/>
              </w:rPr>
              <w:t>(</w:t>
            </w: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T</w:t>
            </w:r>
            <w:r w:rsidRPr="00F5061E">
              <w:rPr>
                <w:rFonts w:ascii="Times New Roman" w:eastAsia="Times New Roman" w:hAnsi="Times New Roman"/>
                <w:b/>
                <w:bCs/>
                <w:spacing w:val="-1"/>
                <w:szCs w:val="21"/>
              </w:rPr>
              <w:t>HU)</w:t>
            </w:r>
          </w:p>
        </w:tc>
        <w:tc>
          <w:tcPr>
            <w:tcW w:w="2977" w:type="dxa"/>
            <w:gridSpan w:val="2"/>
          </w:tcPr>
          <w:p w14:paraId="72C3DD7B" w14:textId="204EA59C" w:rsidR="00D30748" w:rsidRPr="00F5061E" w:rsidRDefault="005B2646" w:rsidP="005B2646">
            <w:pPr>
              <w:rPr>
                <w:rFonts w:ascii="Times New Roman" w:eastAsia="Times New Roman" w:hAnsi="Times New Roman"/>
                <w:spacing w:val="2"/>
                <w:szCs w:val="21"/>
              </w:rPr>
            </w:pPr>
            <w:r w:rsidRPr="00F5061E">
              <w:rPr>
                <w:rFonts w:ascii="Times New Roman" w:eastAsia="Times New Roman" w:hAnsi="Times New Roman"/>
                <w:spacing w:val="2"/>
                <w:szCs w:val="21"/>
              </w:rPr>
              <w:t xml:space="preserve">             </w:t>
            </w:r>
            <w:r w:rsidR="00D30748" w:rsidRPr="00F5061E">
              <w:rPr>
                <w:rFonts w:ascii="Times New Roman" w:eastAsia="Times New Roman" w:hAnsi="Times New Roman"/>
                <w:spacing w:val="2"/>
                <w:szCs w:val="21"/>
              </w:rPr>
              <w:t>Beijing, China</w:t>
            </w:r>
          </w:p>
        </w:tc>
      </w:tr>
      <w:tr w:rsidR="00D30748" w:rsidRPr="00F5061E" w14:paraId="3476100F" w14:textId="77777777" w:rsidTr="00D30748">
        <w:tc>
          <w:tcPr>
            <w:tcW w:w="7230" w:type="dxa"/>
          </w:tcPr>
          <w:p w14:paraId="41319EA7" w14:textId="65FD0E52" w:rsidR="00D30748" w:rsidRPr="00F5061E" w:rsidRDefault="00D30748" w:rsidP="001E4F31">
            <w:pPr>
              <w:rPr>
                <w:rFonts w:ascii="Times New Roman" w:hAnsi="Times New Roman" w:hint="eastAsia"/>
                <w:i/>
              </w:rPr>
            </w:pPr>
            <w:r w:rsidRPr="00F5061E">
              <w:rPr>
                <w:rFonts w:ascii="Times New Roman" w:hAnsi="Times New Roman"/>
                <w:i/>
              </w:rPr>
              <w:t xml:space="preserve">B.S. </w:t>
            </w:r>
            <w:r w:rsidR="001E4F31" w:rsidRPr="00F5061E">
              <w:rPr>
                <w:rFonts w:ascii="Times New Roman" w:hAnsi="Times New Roman"/>
                <w:i/>
              </w:rPr>
              <w:t>Biological Sciences</w:t>
            </w:r>
            <w:r w:rsidR="00E66B0A">
              <w:rPr>
                <w:rFonts w:ascii="Times New Roman" w:hAnsi="Times New Roman"/>
                <w:i/>
              </w:rPr>
              <w:t>(</w:t>
            </w:r>
            <w:r w:rsidR="00E66B0A">
              <w:rPr>
                <w:rFonts w:ascii="Times New Roman" w:hAnsi="Times New Roman" w:hint="eastAsia"/>
                <w:i/>
              </w:rPr>
              <w:t>专业课加在哪里？</w:t>
            </w:r>
            <w:r w:rsidR="00E66B0A">
              <w:rPr>
                <w:rFonts w:ascii="Times New Roman" w:hAnsi="Times New Roman" w:hint="eastAsia"/>
                <w:i/>
              </w:rPr>
              <w:t>)</w:t>
            </w:r>
            <w:bookmarkStart w:id="0" w:name="_GoBack"/>
            <w:bookmarkEnd w:id="0"/>
          </w:p>
          <w:p w14:paraId="389A5451" w14:textId="3970115F" w:rsidR="004A5B42" w:rsidRPr="00F5061E" w:rsidRDefault="004A5B42" w:rsidP="00F5061E">
            <w:pPr>
              <w:rPr>
                <w:rFonts w:ascii="Times New Roman" w:hAnsi="Times New Roman"/>
                <w:b/>
                <w:i/>
              </w:rPr>
            </w:pPr>
            <w:r w:rsidRPr="00F5061E">
              <w:rPr>
                <w:rFonts w:ascii="Times New Roman" w:hAnsi="Times New Roman"/>
              </w:rPr>
              <w:t xml:space="preserve">Overall GPA: </w:t>
            </w:r>
            <w:r w:rsidRPr="00F5061E">
              <w:rPr>
                <w:rFonts w:ascii="Times New Roman" w:hAnsi="Times New Roman"/>
                <w:b/>
              </w:rPr>
              <w:t>87.8 / 100</w:t>
            </w:r>
          </w:p>
        </w:tc>
        <w:tc>
          <w:tcPr>
            <w:tcW w:w="2977" w:type="dxa"/>
            <w:gridSpan w:val="2"/>
          </w:tcPr>
          <w:p w14:paraId="13A1779A" w14:textId="77777777" w:rsidR="00D30748" w:rsidRPr="00F5061E" w:rsidRDefault="00D30748" w:rsidP="00D30748">
            <w:pPr>
              <w:jc w:val="right"/>
              <w:rPr>
                <w:rFonts w:ascii="Times New Roman" w:eastAsiaTheme="minorEastAsia" w:hAnsi="Times New Roman"/>
              </w:rPr>
            </w:pPr>
            <w:r w:rsidRPr="00F5061E">
              <w:rPr>
                <w:rFonts w:ascii="Times New Roman" w:eastAsiaTheme="minorEastAsia" w:hAnsi="Times New Roman"/>
                <w:spacing w:val="2"/>
                <w:szCs w:val="21"/>
              </w:rPr>
              <w:t>Sep 201</w:t>
            </w:r>
            <w:r w:rsidR="001E4F31" w:rsidRPr="00F5061E">
              <w:rPr>
                <w:rFonts w:ascii="Times New Roman" w:eastAsiaTheme="minorEastAsia" w:hAnsi="Times New Roman"/>
                <w:spacing w:val="2"/>
                <w:szCs w:val="21"/>
              </w:rPr>
              <w:t>2</w:t>
            </w:r>
            <w:r w:rsidRPr="00F5061E">
              <w:rPr>
                <w:rFonts w:ascii="Times New Roman" w:hAnsi="Times New Roman"/>
                <w:szCs w:val="21"/>
              </w:rPr>
              <w:t>-</w:t>
            </w:r>
            <w:r w:rsidRPr="00F5061E">
              <w:rPr>
                <w:rFonts w:ascii="Times New Roman" w:eastAsiaTheme="minorEastAsia" w:hAnsi="Times New Roman"/>
                <w:spacing w:val="3"/>
                <w:szCs w:val="21"/>
              </w:rPr>
              <w:t>Jul 201</w:t>
            </w:r>
            <w:r w:rsidR="001E4F31" w:rsidRPr="00F5061E">
              <w:rPr>
                <w:rFonts w:ascii="Times New Roman" w:eastAsiaTheme="minorEastAsia" w:hAnsi="Times New Roman"/>
                <w:spacing w:val="3"/>
                <w:szCs w:val="21"/>
              </w:rPr>
              <w:t>6</w:t>
            </w:r>
          </w:p>
        </w:tc>
      </w:tr>
      <w:tr w:rsidR="00D30748" w:rsidRPr="00F5061E" w14:paraId="2284D3C8" w14:textId="77777777" w:rsidTr="00D30748">
        <w:tc>
          <w:tcPr>
            <w:tcW w:w="7230" w:type="dxa"/>
          </w:tcPr>
          <w:p w14:paraId="75A4AC9C" w14:textId="1BE70986" w:rsidR="00D30748" w:rsidRPr="00F5061E" w:rsidRDefault="001E4F31" w:rsidP="00D30748">
            <w:pPr>
              <w:rPr>
                <w:rFonts w:ascii="Times New Roman" w:hAnsi="Times New Roman"/>
              </w:rPr>
            </w:pPr>
            <w:r w:rsidRPr="00F5061E">
              <w:rPr>
                <w:rFonts w:ascii="Times New Roman" w:eastAsia="Times New Roman" w:hAnsi="Times New Roman"/>
                <w:b/>
                <w:bCs/>
                <w:spacing w:val="-1"/>
                <w:szCs w:val="21"/>
              </w:rPr>
              <w:t>University of Manchester</w:t>
            </w:r>
            <w:r w:rsidR="00F5061E">
              <w:rPr>
                <w:rFonts w:ascii="Times New Roman" w:eastAsia="Times New Roman" w:hAnsi="Times New Roman"/>
                <w:b/>
                <w:bCs/>
                <w:spacing w:val="-1"/>
                <w:szCs w:val="21"/>
              </w:rPr>
              <w:t xml:space="preserve">, Faculty of Life Sciences </w:t>
            </w:r>
          </w:p>
        </w:tc>
        <w:tc>
          <w:tcPr>
            <w:tcW w:w="2977" w:type="dxa"/>
            <w:gridSpan w:val="2"/>
          </w:tcPr>
          <w:p w14:paraId="497EDA2D" w14:textId="473BAC2F" w:rsidR="00D30748" w:rsidRPr="00F5061E" w:rsidRDefault="008675CD" w:rsidP="00D30748">
            <w:pPr>
              <w:jc w:val="right"/>
              <w:rPr>
                <w:rFonts w:ascii="Times New Roman" w:eastAsia="Times New Roman" w:hAnsi="Times New Roman"/>
                <w:spacing w:val="2"/>
                <w:szCs w:val="21"/>
              </w:rPr>
            </w:pPr>
            <w:r w:rsidRPr="00F5061E">
              <w:rPr>
                <w:rFonts w:ascii="Times New Roman" w:eastAsia="Times New Roman" w:hAnsi="Times New Roman"/>
                <w:spacing w:val="2"/>
                <w:szCs w:val="21"/>
              </w:rPr>
              <w:t>United Kingdom</w:t>
            </w:r>
            <w:r w:rsidR="00D30748" w:rsidRPr="00F5061E">
              <w:rPr>
                <w:rFonts w:ascii="Times New Roman" w:eastAsia="Times New Roman" w:hAnsi="Times New Roman"/>
                <w:spacing w:val="2"/>
                <w:szCs w:val="21"/>
              </w:rPr>
              <w:t xml:space="preserve"> </w:t>
            </w:r>
          </w:p>
        </w:tc>
      </w:tr>
      <w:tr w:rsidR="00D30748" w:rsidRPr="00F5061E" w14:paraId="4C72C87E" w14:textId="77777777" w:rsidTr="00D30748">
        <w:tc>
          <w:tcPr>
            <w:tcW w:w="7230" w:type="dxa"/>
          </w:tcPr>
          <w:p w14:paraId="5CBD548E" w14:textId="77777777" w:rsidR="00D30748" w:rsidRPr="00F5061E" w:rsidRDefault="00D30748" w:rsidP="00D30748">
            <w:pPr>
              <w:rPr>
                <w:rFonts w:ascii="Times New Roman" w:hAnsi="Times New Roman"/>
                <w:i/>
              </w:rPr>
            </w:pPr>
            <w:r w:rsidRPr="00F5061E">
              <w:rPr>
                <w:rFonts w:ascii="Times New Roman" w:hAnsi="Times New Roman"/>
                <w:i/>
              </w:rPr>
              <w:t xml:space="preserve">Exchange Student </w:t>
            </w:r>
          </w:p>
        </w:tc>
        <w:tc>
          <w:tcPr>
            <w:tcW w:w="2977" w:type="dxa"/>
            <w:gridSpan w:val="2"/>
          </w:tcPr>
          <w:p w14:paraId="6661AE90" w14:textId="77777777" w:rsidR="00D30748" w:rsidRPr="00F5061E" w:rsidRDefault="001E4F31" w:rsidP="00D30748">
            <w:pPr>
              <w:jc w:val="right"/>
              <w:rPr>
                <w:rFonts w:ascii="Times New Roman" w:eastAsiaTheme="minorEastAsia" w:hAnsi="Times New Roman"/>
                <w:spacing w:val="2"/>
                <w:szCs w:val="21"/>
              </w:rPr>
            </w:pPr>
            <w:r w:rsidRPr="00F5061E">
              <w:rPr>
                <w:rFonts w:ascii="Times New Roman" w:eastAsiaTheme="minorEastAsia" w:hAnsi="Times New Roman"/>
                <w:spacing w:val="2"/>
                <w:szCs w:val="21"/>
              </w:rPr>
              <w:t>Sep</w:t>
            </w:r>
            <w:r w:rsidR="00D30748" w:rsidRPr="00F5061E">
              <w:rPr>
                <w:rFonts w:ascii="Times New Roman" w:eastAsiaTheme="minorEastAsia" w:hAnsi="Times New Roman"/>
                <w:spacing w:val="2"/>
                <w:szCs w:val="21"/>
              </w:rPr>
              <w:t xml:space="preserve"> 2014</w:t>
            </w:r>
            <w:r w:rsidR="00D30748" w:rsidRPr="00F5061E">
              <w:rPr>
                <w:rFonts w:ascii="Times New Roman" w:hAnsi="Times New Roman"/>
                <w:spacing w:val="2"/>
                <w:szCs w:val="21"/>
              </w:rPr>
              <w:t>-</w:t>
            </w:r>
            <w:r w:rsidRPr="00F5061E">
              <w:rPr>
                <w:rFonts w:ascii="Times New Roman" w:eastAsiaTheme="minorEastAsia" w:hAnsi="Times New Roman"/>
                <w:spacing w:val="2"/>
                <w:szCs w:val="21"/>
              </w:rPr>
              <w:t>Jan</w:t>
            </w:r>
            <w:r w:rsidR="00D30748" w:rsidRPr="00F5061E">
              <w:rPr>
                <w:rFonts w:ascii="Times New Roman" w:eastAsiaTheme="minorEastAsia" w:hAnsi="Times New Roman"/>
                <w:spacing w:val="2"/>
                <w:szCs w:val="21"/>
              </w:rPr>
              <w:t xml:space="preserve"> 201</w:t>
            </w:r>
            <w:r w:rsidRPr="00F5061E">
              <w:rPr>
                <w:rFonts w:ascii="Times New Roman" w:eastAsiaTheme="minorEastAsia" w:hAnsi="Times New Roman"/>
                <w:spacing w:val="2"/>
                <w:szCs w:val="21"/>
              </w:rPr>
              <w:t>5</w:t>
            </w:r>
          </w:p>
        </w:tc>
      </w:tr>
      <w:tr w:rsidR="00D30748" w:rsidRPr="00F5061E" w14:paraId="7910097F" w14:textId="77777777" w:rsidTr="00D30748">
        <w:tc>
          <w:tcPr>
            <w:tcW w:w="10207" w:type="dxa"/>
            <w:gridSpan w:val="3"/>
          </w:tcPr>
          <w:p w14:paraId="4461DAB4" w14:textId="77777777" w:rsidR="00D30748" w:rsidRPr="00F5061E" w:rsidRDefault="00D30748" w:rsidP="00D30748">
            <w:pPr>
              <w:rPr>
                <w:rFonts w:ascii="Times New Roman" w:hAnsi="Times New Roman"/>
                <w:b/>
                <w:sz w:val="22"/>
                <w:szCs w:val="21"/>
                <w:u w:val="single"/>
                <w:shd w:val="pct15" w:color="auto" w:fill="FFFFFF"/>
              </w:rPr>
            </w:pPr>
            <w:r w:rsidRPr="00F5061E">
              <w:rPr>
                <w:rFonts w:ascii="Times New Roman" w:hAnsi="Times New Roman"/>
                <w:b/>
                <w:sz w:val="22"/>
                <w:szCs w:val="21"/>
                <w:u w:val="single"/>
                <w:shd w:val="pct15" w:color="auto" w:fill="FFFFFF"/>
              </w:rPr>
              <w:t xml:space="preserve">RESEARCH </w:t>
            </w:r>
            <w:proofErr w:type="gramStart"/>
            <w:r w:rsidRPr="00F5061E">
              <w:rPr>
                <w:rFonts w:ascii="Times New Roman" w:hAnsi="Times New Roman"/>
                <w:b/>
                <w:sz w:val="22"/>
                <w:szCs w:val="21"/>
                <w:u w:val="single"/>
                <w:shd w:val="pct15" w:color="auto" w:fill="FFFFFF"/>
              </w:rPr>
              <w:t xml:space="preserve">EXPERIENCE                                                                        </w:t>
            </w:r>
            <w:proofErr w:type="gramEnd"/>
          </w:p>
        </w:tc>
      </w:tr>
      <w:tr w:rsidR="005B2646" w:rsidRPr="00F5061E" w14:paraId="2571EEFC" w14:textId="77777777" w:rsidTr="00D30748">
        <w:tc>
          <w:tcPr>
            <w:tcW w:w="7230" w:type="dxa"/>
          </w:tcPr>
          <w:p w14:paraId="72D90A3F" w14:textId="73A783EE" w:rsidR="005B2646" w:rsidRPr="00F5061E" w:rsidRDefault="005B2646" w:rsidP="00D30748">
            <w:pPr>
              <w:rPr>
                <w:rFonts w:ascii="Times New Roman" w:hAnsi="Times New Roman"/>
                <w:b/>
              </w:rPr>
            </w:pPr>
            <w:r w:rsidRPr="00F5061E">
              <w:rPr>
                <w:rFonts w:ascii="Times New Roman" w:hAnsi="Times New Roman"/>
                <w:b/>
                <w:bCs/>
              </w:rPr>
              <w:t xml:space="preserve">Molecular Basis of mitochondria protein Erv1 R182H and W183F Mutants </w:t>
            </w:r>
          </w:p>
        </w:tc>
        <w:tc>
          <w:tcPr>
            <w:tcW w:w="2977" w:type="dxa"/>
            <w:gridSpan w:val="2"/>
          </w:tcPr>
          <w:p w14:paraId="0B6B10D8" w14:textId="69DD24A4" w:rsidR="005B2646" w:rsidRPr="00F5061E" w:rsidRDefault="005B2646" w:rsidP="00D30748">
            <w:pPr>
              <w:jc w:val="right"/>
              <w:rPr>
                <w:rFonts w:ascii="Times New Roman" w:eastAsia="Times New Roman" w:hAnsi="Times New Roman"/>
                <w:spacing w:val="2"/>
                <w:szCs w:val="21"/>
              </w:rPr>
            </w:pPr>
            <w:r w:rsidRPr="00F5061E">
              <w:rPr>
                <w:rFonts w:ascii="Times New Roman" w:eastAsia="Times New Roman" w:hAnsi="Times New Roman"/>
                <w:spacing w:val="2"/>
                <w:szCs w:val="21"/>
              </w:rPr>
              <w:t>Manchester, UK</w:t>
            </w:r>
          </w:p>
        </w:tc>
      </w:tr>
      <w:tr w:rsidR="005B2646" w:rsidRPr="00F5061E" w14:paraId="5A40389B" w14:textId="77777777" w:rsidTr="00D30748">
        <w:tc>
          <w:tcPr>
            <w:tcW w:w="7230" w:type="dxa"/>
          </w:tcPr>
          <w:p w14:paraId="1EE9FC16" w14:textId="2C80BB10" w:rsidR="005B2646" w:rsidRPr="00F5061E" w:rsidRDefault="005B2646" w:rsidP="005B2646">
            <w:pPr>
              <w:rPr>
                <w:rFonts w:ascii="Times New Roman" w:hAnsi="Times New Roman"/>
                <w:i/>
              </w:rPr>
            </w:pPr>
            <w:r w:rsidRPr="00F5061E">
              <w:rPr>
                <w:rFonts w:ascii="Times New Roman" w:hAnsi="Times New Roman"/>
                <w:i/>
              </w:rPr>
              <w:t xml:space="preserve">Research Assistant, Advisor: </w:t>
            </w:r>
            <w:proofErr w:type="spellStart"/>
            <w:r w:rsidRPr="00F5061E">
              <w:rPr>
                <w:rFonts w:ascii="Times New Roman" w:hAnsi="Times New Roman"/>
                <w:i/>
              </w:rPr>
              <w:t>Dr</w:t>
            </w:r>
            <w:proofErr w:type="spellEnd"/>
            <w:r w:rsidRPr="00F5061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5061E">
              <w:rPr>
                <w:rFonts w:ascii="Times New Roman" w:hAnsi="Times New Roman"/>
                <w:i/>
              </w:rPr>
              <w:t>Hui</w:t>
            </w:r>
            <w:proofErr w:type="spellEnd"/>
            <w:r w:rsidRPr="00F5061E">
              <w:rPr>
                <w:rFonts w:ascii="Times New Roman" w:hAnsi="Times New Roman"/>
                <w:i/>
              </w:rPr>
              <w:t xml:space="preserve"> Lu, University of </w:t>
            </w:r>
            <w:proofErr w:type="gramStart"/>
            <w:r w:rsidRPr="00F5061E">
              <w:rPr>
                <w:rFonts w:ascii="Times New Roman" w:hAnsi="Times New Roman"/>
                <w:i/>
              </w:rPr>
              <w:t xml:space="preserve">Manchester                    </w:t>
            </w:r>
            <w:proofErr w:type="gramEnd"/>
          </w:p>
        </w:tc>
        <w:tc>
          <w:tcPr>
            <w:tcW w:w="2977" w:type="dxa"/>
            <w:gridSpan w:val="2"/>
          </w:tcPr>
          <w:p w14:paraId="117896DC" w14:textId="63ED952D" w:rsidR="005B2646" w:rsidRPr="00F5061E" w:rsidRDefault="005B2646" w:rsidP="005B2646">
            <w:pPr>
              <w:jc w:val="center"/>
              <w:rPr>
                <w:rFonts w:ascii="Times New Roman" w:eastAsiaTheme="minorEastAsia" w:hAnsi="Times New Roman"/>
                <w:spacing w:val="2"/>
                <w:szCs w:val="21"/>
              </w:rPr>
            </w:pPr>
            <w:r w:rsidRPr="00F5061E">
              <w:rPr>
                <w:rFonts w:ascii="Times New Roman" w:hAnsi="Times New Roman"/>
              </w:rPr>
              <w:t xml:space="preserve">          Sep 2014-Jan 2015</w:t>
            </w:r>
          </w:p>
        </w:tc>
      </w:tr>
      <w:tr w:rsidR="005B2646" w:rsidRPr="00F5061E" w14:paraId="63B553C3" w14:textId="77777777" w:rsidTr="00D30748">
        <w:tc>
          <w:tcPr>
            <w:tcW w:w="10207" w:type="dxa"/>
            <w:gridSpan w:val="3"/>
          </w:tcPr>
          <w:p w14:paraId="6CC88579" w14:textId="4F1AF099" w:rsidR="004E2503" w:rsidRPr="00F5061E" w:rsidRDefault="00931E66" w:rsidP="00BF2097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</w:rPr>
            </w:pPr>
            <w:r w:rsidRPr="00F5061E">
              <w:rPr>
                <w:rFonts w:ascii="Times New Roman" w:hAnsi="Times New Roman"/>
              </w:rPr>
              <w:t>Independently worked</w:t>
            </w:r>
            <w:r w:rsidR="005B2646" w:rsidRPr="00F5061E">
              <w:rPr>
                <w:rFonts w:ascii="Times New Roman" w:hAnsi="Times New Roman"/>
              </w:rPr>
              <w:t xml:space="preserve"> on a mitochondrial protein Erv1</w:t>
            </w:r>
            <w:r w:rsidR="00BF2097">
              <w:rPr>
                <w:rFonts w:ascii="Times New Roman" w:hAnsi="Times New Roman"/>
              </w:rPr>
              <w:t>, the mutants of which can cause severe human recessive disease. Used C domain Erv1 and its mutants to conduct oxygen consumption assay, and found</w:t>
            </w:r>
            <w:r w:rsidR="005B2646" w:rsidRPr="00F5061E">
              <w:rPr>
                <w:rFonts w:ascii="Times New Roman" w:hAnsi="Times New Roman"/>
              </w:rPr>
              <w:t xml:space="preserve"> out the defect intermediate Cys33–Cys130′ disulfide</w:t>
            </w:r>
            <w:r w:rsidR="0033682C">
              <w:rPr>
                <w:rFonts w:ascii="Times New Roman" w:hAnsi="Times New Roman"/>
              </w:rPr>
              <w:t xml:space="preserve"> which </w:t>
            </w:r>
            <w:r w:rsidR="00781D1B">
              <w:rPr>
                <w:rFonts w:ascii="Times New Roman" w:hAnsi="Times New Roman"/>
              </w:rPr>
              <w:t xml:space="preserve">leads to </w:t>
            </w:r>
            <w:proofErr w:type="spellStart"/>
            <w:r w:rsidR="00C95BF7" w:rsidRPr="00C95BF7">
              <w:rPr>
                <w:rFonts w:ascii="Times New Roman" w:hAnsi="Times New Roman"/>
                <w:bCs/>
              </w:rPr>
              <w:t>flavin</w:t>
            </w:r>
            <w:proofErr w:type="spellEnd"/>
            <w:r w:rsidR="00C95BF7" w:rsidRPr="00C95BF7">
              <w:rPr>
                <w:rFonts w:ascii="Times New Roman" w:hAnsi="Times New Roman"/>
                <w:bCs/>
              </w:rPr>
              <w:t xml:space="preserve"> adenine dinucleotide</w:t>
            </w:r>
            <w:r w:rsidR="00C95BF7" w:rsidRPr="00C95BF7">
              <w:rPr>
                <w:rFonts w:ascii="Times New Roman" w:hAnsi="Times New Roman"/>
              </w:rPr>
              <w:t xml:space="preserve"> </w:t>
            </w:r>
            <w:r w:rsidR="00C95BF7">
              <w:rPr>
                <w:rFonts w:ascii="Times New Roman" w:hAnsi="Times New Roman"/>
              </w:rPr>
              <w:t>(FAD) loss and thus</w:t>
            </w:r>
            <w:r w:rsidR="009950BB">
              <w:rPr>
                <w:rFonts w:ascii="Times New Roman" w:hAnsi="Times New Roman"/>
              </w:rPr>
              <w:t xml:space="preserve"> causing </w:t>
            </w:r>
            <w:r w:rsidR="00781D1B">
              <w:rPr>
                <w:rFonts w:ascii="Times New Roman" w:hAnsi="Times New Roman"/>
              </w:rPr>
              <w:t xml:space="preserve">the </w:t>
            </w:r>
            <w:r w:rsidR="00C95BF7">
              <w:rPr>
                <w:rFonts w:ascii="Times New Roman" w:hAnsi="Times New Roman"/>
              </w:rPr>
              <w:t>functional</w:t>
            </w:r>
            <w:r w:rsidR="00781D1B">
              <w:rPr>
                <w:rFonts w:ascii="Times New Roman" w:hAnsi="Times New Roman"/>
              </w:rPr>
              <w:t xml:space="preserve"> defect of Erv1</w:t>
            </w:r>
            <w:r w:rsidR="005B2646" w:rsidRPr="00F5061E">
              <w:rPr>
                <w:rFonts w:ascii="Times New Roman" w:hAnsi="Times New Roman"/>
              </w:rPr>
              <w:t>.</w:t>
            </w:r>
          </w:p>
        </w:tc>
      </w:tr>
      <w:tr w:rsidR="005B2646" w:rsidRPr="00F5061E" w14:paraId="51344B7D" w14:textId="77777777" w:rsidTr="00D30748">
        <w:tc>
          <w:tcPr>
            <w:tcW w:w="7656" w:type="dxa"/>
            <w:gridSpan w:val="2"/>
          </w:tcPr>
          <w:p w14:paraId="1C682C2A" w14:textId="04B71350" w:rsidR="005B2646" w:rsidRPr="00F5061E" w:rsidRDefault="00931E66" w:rsidP="00D30748">
            <w:pPr>
              <w:rPr>
                <w:rFonts w:ascii="Times New Roman" w:hAnsi="Times New Roman"/>
                <w:b/>
              </w:rPr>
            </w:pPr>
            <w:r w:rsidRPr="00F5061E">
              <w:rPr>
                <w:rFonts w:ascii="Times New Roman" w:hAnsi="Times New Roman"/>
                <w:b/>
              </w:rPr>
              <w:t>Synt</w:t>
            </w:r>
            <w:r w:rsidR="00C95BF7">
              <w:rPr>
                <w:rFonts w:ascii="Times New Roman" w:hAnsi="Times New Roman"/>
                <w:b/>
              </w:rPr>
              <w:t>hesis of protein probe and</w:t>
            </w:r>
            <w:r w:rsidRPr="00F5061E">
              <w:rPr>
                <w:rFonts w:ascii="Times New Roman" w:hAnsi="Times New Roman"/>
                <w:b/>
              </w:rPr>
              <w:t xml:space="preserve"> </w:t>
            </w:r>
            <w:r w:rsidR="00CE621D">
              <w:rPr>
                <w:rFonts w:ascii="Times New Roman" w:hAnsi="Times New Roman"/>
                <w:b/>
                <w:bCs/>
              </w:rPr>
              <w:t>Surface Plasmon R</w:t>
            </w:r>
            <w:r w:rsidR="00CE621D" w:rsidRPr="00CE621D">
              <w:rPr>
                <w:rFonts w:ascii="Times New Roman" w:hAnsi="Times New Roman"/>
                <w:b/>
                <w:bCs/>
              </w:rPr>
              <w:t>esonance</w:t>
            </w:r>
            <w:r w:rsidR="00CE621D" w:rsidRPr="00CE621D">
              <w:rPr>
                <w:rFonts w:ascii="Times New Roman" w:hAnsi="Times New Roman"/>
                <w:b/>
              </w:rPr>
              <w:t xml:space="preserve"> </w:t>
            </w:r>
            <w:r w:rsidR="00CE621D">
              <w:rPr>
                <w:rFonts w:ascii="Times New Roman" w:hAnsi="Times New Roman"/>
                <w:b/>
              </w:rPr>
              <w:t>(</w:t>
            </w:r>
            <w:r w:rsidRPr="00F5061E">
              <w:rPr>
                <w:rFonts w:ascii="Times New Roman" w:hAnsi="Times New Roman"/>
                <w:b/>
              </w:rPr>
              <w:t>SPR</w:t>
            </w:r>
            <w:r w:rsidR="00CE621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551" w:type="dxa"/>
          </w:tcPr>
          <w:p w14:paraId="63731688" w14:textId="6DC1157A" w:rsidR="005B2646" w:rsidRPr="00F5061E" w:rsidRDefault="007768E4" w:rsidP="00D30748">
            <w:pPr>
              <w:jc w:val="right"/>
              <w:rPr>
                <w:rFonts w:ascii="Times New Roman" w:eastAsia="Times New Roman" w:hAnsi="Times New Roman"/>
                <w:spacing w:val="2"/>
                <w:szCs w:val="21"/>
              </w:rPr>
            </w:pPr>
            <w:r w:rsidRPr="00F5061E">
              <w:rPr>
                <w:rFonts w:ascii="Times New Roman" w:eastAsia="Times New Roman" w:hAnsi="Times New Roman"/>
                <w:spacing w:val="2"/>
                <w:szCs w:val="21"/>
              </w:rPr>
              <w:t>Beijing</w:t>
            </w:r>
            <w:r w:rsidR="005B2646" w:rsidRPr="00F5061E">
              <w:rPr>
                <w:rFonts w:ascii="Times New Roman" w:eastAsia="Times New Roman" w:hAnsi="Times New Roman"/>
                <w:spacing w:val="2"/>
                <w:szCs w:val="21"/>
              </w:rPr>
              <w:t>, China</w:t>
            </w:r>
          </w:p>
        </w:tc>
      </w:tr>
      <w:tr w:rsidR="005B2646" w:rsidRPr="00F5061E" w14:paraId="76121026" w14:textId="77777777" w:rsidTr="00D30748">
        <w:tc>
          <w:tcPr>
            <w:tcW w:w="7656" w:type="dxa"/>
            <w:gridSpan w:val="2"/>
          </w:tcPr>
          <w:p w14:paraId="5E40E81B" w14:textId="2532E1FD" w:rsidR="005B2646" w:rsidRPr="00F5061E" w:rsidRDefault="007768E4" w:rsidP="007768E4">
            <w:pPr>
              <w:rPr>
                <w:rFonts w:ascii="Times New Roman" w:hAnsi="Times New Roman"/>
                <w:i/>
              </w:rPr>
            </w:pPr>
            <w:r w:rsidRPr="00F5061E">
              <w:rPr>
                <w:rFonts w:ascii="Times New Roman" w:hAnsi="Times New Roman"/>
                <w:i/>
              </w:rPr>
              <w:t>Research Assistant, Advisor: Prof. Wei He</w:t>
            </w:r>
            <w:r w:rsidR="005B2646" w:rsidRPr="00F5061E">
              <w:rPr>
                <w:rFonts w:ascii="Times New Roman" w:hAnsi="Times New Roman"/>
                <w:i/>
              </w:rPr>
              <w:t xml:space="preserve">, </w:t>
            </w:r>
            <w:r w:rsidRPr="00F5061E">
              <w:rPr>
                <w:rFonts w:ascii="Times New Roman" w:hAnsi="Times New Roman"/>
                <w:i/>
              </w:rPr>
              <w:t>School of Life Sciences</w:t>
            </w:r>
            <w:r w:rsidR="005B2646" w:rsidRPr="00F5061E">
              <w:rPr>
                <w:rFonts w:ascii="Times New Roman" w:hAnsi="Times New Roman"/>
                <w:i/>
              </w:rPr>
              <w:t>, THU</w:t>
            </w:r>
          </w:p>
        </w:tc>
        <w:tc>
          <w:tcPr>
            <w:tcW w:w="2551" w:type="dxa"/>
          </w:tcPr>
          <w:p w14:paraId="7B152AA6" w14:textId="0FFE3B3D" w:rsidR="005B2646" w:rsidRPr="00F5061E" w:rsidRDefault="00813B99" w:rsidP="00D30748">
            <w:pPr>
              <w:jc w:val="right"/>
              <w:rPr>
                <w:rFonts w:ascii="Times New Roman" w:hAnsi="Times New Roman"/>
              </w:rPr>
            </w:pPr>
            <w:r w:rsidRPr="00F5061E">
              <w:rPr>
                <w:rFonts w:ascii="Times New Roman" w:hAnsi="Times New Roman"/>
              </w:rPr>
              <w:t>Mar</w:t>
            </w:r>
            <w:r w:rsidR="007768E4" w:rsidRPr="00F5061E">
              <w:rPr>
                <w:rFonts w:ascii="Times New Roman" w:hAnsi="Times New Roman"/>
              </w:rPr>
              <w:t xml:space="preserve"> 2014</w:t>
            </w:r>
            <w:r w:rsidR="005B2646" w:rsidRPr="00F5061E">
              <w:rPr>
                <w:rFonts w:ascii="Times New Roman" w:hAnsi="Times New Roman"/>
              </w:rPr>
              <w:t>-</w:t>
            </w:r>
            <w:r w:rsidRPr="00F5061E">
              <w:rPr>
                <w:rFonts w:ascii="Times New Roman" w:hAnsi="Times New Roman"/>
              </w:rPr>
              <w:t>Jun</w:t>
            </w:r>
            <w:r w:rsidR="005B2646" w:rsidRPr="00F5061E">
              <w:rPr>
                <w:rFonts w:ascii="Times New Roman" w:hAnsi="Times New Roman"/>
              </w:rPr>
              <w:t xml:space="preserve"> 201</w:t>
            </w:r>
            <w:r w:rsidR="007768E4" w:rsidRPr="00F5061E">
              <w:rPr>
                <w:rFonts w:ascii="Times New Roman" w:hAnsi="Times New Roman"/>
              </w:rPr>
              <w:t>4</w:t>
            </w:r>
          </w:p>
        </w:tc>
      </w:tr>
      <w:tr w:rsidR="005B2646" w:rsidRPr="00F5061E" w14:paraId="2D2C078D" w14:textId="77777777" w:rsidTr="00D30748">
        <w:tc>
          <w:tcPr>
            <w:tcW w:w="10207" w:type="dxa"/>
            <w:gridSpan w:val="3"/>
          </w:tcPr>
          <w:p w14:paraId="2E0266BC" w14:textId="00BBE8B8" w:rsidR="005B2646" w:rsidRPr="00F5061E" w:rsidRDefault="007768E4" w:rsidP="009F44BC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hAnsi="Times New Roman"/>
              </w:rPr>
            </w:pPr>
            <w:r w:rsidRPr="00F5061E">
              <w:rPr>
                <w:rFonts w:ascii="Times New Roman" w:hAnsi="Times New Roman"/>
              </w:rPr>
              <w:t>Helped PhD students doing chemical reactions, set up reactions and did</w:t>
            </w:r>
            <w:r w:rsidRPr="006D4840">
              <w:rPr>
                <w:rFonts w:ascii="Times New Roman" w:hAnsi="Times New Roman"/>
              </w:rPr>
              <w:t xml:space="preserve"> </w:t>
            </w:r>
            <w:r w:rsidR="006D4840">
              <w:rPr>
                <w:rFonts w:ascii="Times New Roman" w:hAnsi="Times New Roman"/>
                <w:bCs/>
              </w:rPr>
              <w:t>Nuclear Magnetic R</w:t>
            </w:r>
            <w:r w:rsidR="006D4840" w:rsidRPr="006D4840">
              <w:rPr>
                <w:rFonts w:ascii="Times New Roman" w:hAnsi="Times New Roman"/>
                <w:bCs/>
              </w:rPr>
              <w:t>esonance</w:t>
            </w:r>
            <w:r w:rsidR="006D4840" w:rsidRPr="006D4840">
              <w:rPr>
                <w:rFonts w:ascii="Times New Roman" w:hAnsi="Times New Roman"/>
              </w:rPr>
              <w:t xml:space="preserve"> </w:t>
            </w:r>
            <w:r w:rsidR="006D4840">
              <w:rPr>
                <w:rFonts w:ascii="Times New Roman" w:hAnsi="Times New Roman"/>
              </w:rPr>
              <w:t>(</w:t>
            </w:r>
            <w:r w:rsidRPr="00F5061E">
              <w:rPr>
                <w:rFonts w:ascii="Times New Roman" w:hAnsi="Times New Roman"/>
              </w:rPr>
              <w:t>NMR</w:t>
            </w:r>
            <w:r w:rsidR="006D4840">
              <w:rPr>
                <w:rFonts w:ascii="Times New Roman" w:hAnsi="Times New Roman"/>
              </w:rPr>
              <w:t>)</w:t>
            </w:r>
            <w:r w:rsidRPr="00F5061E">
              <w:rPr>
                <w:rFonts w:ascii="Times New Roman" w:hAnsi="Times New Roman"/>
              </w:rPr>
              <w:t xml:space="preserve">. </w:t>
            </w:r>
            <w:r w:rsidR="009F44BC" w:rsidRPr="00F5061E">
              <w:rPr>
                <w:rFonts w:ascii="Times New Roman" w:hAnsi="Times New Roman"/>
              </w:rPr>
              <w:t xml:space="preserve">The synthesized probe will be use to test the characteristics of proteins. </w:t>
            </w:r>
          </w:p>
        </w:tc>
      </w:tr>
      <w:tr w:rsidR="005B2646" w:rsidRPr="00F5061E" w14:paraId="2F35B5B9" w14:textId="77777777" w:rsidTr="00D30748">
        <w:tc>
          <w:tcPr>
            <w:tcW w:w="10207" w:type="dxa"/>
            <w:gridSpan w:val="3"/>
          </w:tcPr>
          <w:p w14:paraId="3C1CE828" w14:textId="4F15B60A" w:rsidR="000F601C" w:rsidRPr="00F5061E" w:rsidRDefault="00AD42C3" w:rsidP="000F601C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Assisted in SPR to examine the binding between proteins and different chemicals and prepared protein samples</w:t>
            </w:r>
            <w:r w:rsidR="00520AF1" w:rsidRPr="00F5061E">
              <w:rPr>
                <w:rFonts w:ascii="Times New Roman" w:hAnsi="Times New Roman"/>
              </w:rPr>
              <w:t>.</w:t>
            </w:r>
          </w:p>
          <w:p w14:paraId="0D2A6A1E" w14:textId="6DCBBCF5" w:rsidR="000F601C" w:rsidRPr="00F5061E" w:rsidRDefault="000F601C" w:rsidP="000F601C">
            <w:pPr>
              <w:pStyle w:val="1"/>
              <w:ind w:firstLineChars="0" w:firstLine="0"/>
              <w:rPr>
                <w:rFonts w:ascii="Times New Roman" w:hAnsi="Times New Roman"/>
              </w:rPr>
            </w:pPr>
          </w:p>
        </w:tc>
      </w:tr>
      <w:tr w:rsidR="005B2646" w:rsidRPr="00F5061E" w14:paraId="47F52867" w14:textId="77777777" w:rsidTr="00D30748">
        <w:tc>
          <w:tcPr>
            <w:tcW w:w="10207" w:type="dxa"/>
            <w:gridSpan w:val="3"/>
          </w:tcPr>
          <w:p w14:paraId="12FB2633" w14:textId="77777777" w:rsidR="005B2646" w:rsidRPr="00F5061E" w:rsidRDefault="005B2646" w:rsidP="00D30748">
            <w:pPr>
              <w:rPr>
                <w:rFonts w:ascii="Times New Roman" w:hAnsi="Times New Roman"/>
                <w:b/>
                <w:sz w:val="22"/>
                <w:szCs w:val="21"/>
                <w:u w:val="single"/>
                <w:shd w:val="pct15" w:color="auto" w:fill="FFFFFF"/>
              </w:rPr>
            </w:pPr>
            <w:r w:rsidRPr="00F5061E">
              <w:rPr>
                <w:rFonts w:ascii="Times New Roman" w:hAnsi="Times New Roman"/>
                <w:b/>
                <w:sz w:val="22"/>
                <w:szCs w:val="21"/>
                <w:u w:val="single"/>
                <w:shd w:val="pct15" w:color="auto" w:fill="FFFFFF"/>
              </w:rPr>
              <w:t xml:space="preserve">INTERNSHIPS                                                                                   </w:t>
            </w:r>
          </w:p>
        </w:tc>
      </w:tr>
      <w:tr w:rsidR="005B2646" w:rsidRPr="00F5061E" w14:paraId="0C04C81D" w14:textId="77777777" w:rsidTr="00D30748">
        <w:tc>
          <w:tcPr>
            <w:tcW w:w="7230" w:type="dxa"/>
          </w:tcPr>
          <w:p w14:paraId="231BC1E6" w14:textId="24E3DDB3" w:rsidR="005B2646" w:rsidRPr="00F5061E" w:rsidRDefault="00931E66" w:rsidP="00D30748">
            <w:pPr>
              <w:rPr>
                <w:rFonts w:ascii="Times New Roman" w:hAnsi="Times New Roman"/>
              </w:rPr>
            </w:pP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 xml:space="preserve">Shanghai Institute of </w:t>
            </w:r>
            <w:proofErr w:type="spellStart"/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Materia</w:t>
            </w:r>
            <w:proofErr w:type="spellEnd"/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 xml:space="preserve"> </w:t>
            </w:r>
            <w:proofErr w:type="spellStart"/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Medica</w:t>
            </w:r>
            <w:proofErr w:type="spellEnd"/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, Chinese Academy of Science</w:t>
            </w:r>
          </w:p>
        </w:tc>
        <w:tc>
          <w:tcPr>
            <w:tcW w:w="2977" w:type="dxa"/>
            <w:gridSpan w:val="2"/>
          </w:tcPr>
          <w:p w14:paraId="7AEA5D28" w14:textId="6DEF5150" w:rsidR="005B2646" w:rsidRPr="00F5061E" w:rsidRDefault="00931E66" w:rsidP="00D30748">
            <w:pPr>
              <w:jc w:val="right"/>
              <w:rPr>
                <w:rFonts w:ascii="Times New Roman" w:hAnsi="Times New Roman"/>
              </w:rPr>
            </w:pPr>
            <w:r w:rsidRPr="00F5061E">
              <w:rPr>
                <w:rFonts w:ascii="Times New Roman" w:eastAsia="Times New Roman" w:hAnsi="Times New Roman"/>
                <w:spacing w:val="2"/>
                <w:szCs w:val="21"/>
              </w:rPr>
              <w:t>Shanghai</w:t>
            </w:r>
            <w:r w:rsidR="005B2646" w:rsidRPr="00F5061E">
              <w:rPr>
                <w:rFonts w:ascii="Times New Roman" w:eastAsia="Times New Roman" w:hAnsi="Times New Roman"/>
                <w:spacing w:val="2"/>
                <w:szCs w:val="21"/>
              </w:rPr>
              <w:t>, China</w:t>
            </w:r>
          </w:p>
        </w:tc>
      </w:tr>
      <w:tr w:rsidR="005B2646" w:rsidRPr="00F5061E" w14:paraId="4EC19349" w14:textId="77777777" w:rsidTr="00D30748">
        <w:tc>
          <w:tcPr>
            <w:tcW w:w="7230" w:type="dxa"/>
          </w:tcPr>
          <w:p w14:paraId="2E7DA853" w14:textId="4CB863A5" w:rsidR="005B2646" w:rsidRPr="00F5061E" w:rsidRDefault="000F1502" w:rsidP="00D30748">
            <w:pPr>
              <w:rPr>
                <w:rFonts w:ascii="Times New Roman" w:hAnsi="Times New Roman"/>
                <w:i/>
              </w:rPr>
            </w:pPr>
            <w:r w:rsidRPr="00F5061E">
              <w:rPr>
                <w:rFonts w:ascii="Times New Roman" w:hAnsi="Times New Roman"/>
                <w:i/>
              </w:rPr>
              <w:t xml:space="preserve">Research Assistant, Supervisor: Prof. </w:t>
            </w:r>
            <w:proofErr w:type="spellStart"/>
            <w:r w:rsidRPr="00F5061E">
              <w:rPr>
                <w:rFonts w:ascii="Times New Roman" w:hAnsi="Times New Roman"/>
                <w:i/>
              </w:rPr>
              <w:t>Jian</w:t>
            </w:r>
            <w:proofErr w:type="spellEnd"/>
            <w:r w:rsidRPr="00F5061E">
              <w:rPr>
                <w:rFonts w:ascii="Times New Roman" w:hAnsi="Times New Roman"/>
                <w:i/>
              </w:rPr>
              <w:t xml:space="preserve"> Ding, Chinese Academy of Science</w:t>
            </w:r>
          </w:p>
        </w:tc>
        <w:tc>
          <w:tcPr>
            <w:tcW w:w="2977" w:type="dxa"/>
            <w:gridSpan w:val="2"/>
          </w:tcPr>
          <w:p w14:paraId="25AF3CF0" w14:textId="185EB001" w:rsidR="005B2646" w:rsidRPr="00F5061E" w:rsidRDefault="00813B99" w:rsidP="00813B99">
            <w:pPr>
              <w:wordWrap w:val="0"/>
              <w:jc w:val="right"/>
              <w:rPr>
                <w:rFonts w:ascii="Times New Roman" w:eastAsia="Times New Roman" w:hAnsi="Times New Roman"/>
                <w:spacing w:val="2"/>
                <w:szCs w:val="21"/>
              </w:rPr>
            </w:pPr>
            <w:r w:rsidRPr="00F5061E">
              <w:rPr>
                <w:rFonts w:ascii="Times New Roman" w:eastAsiaTheme="minorEastAsia" w:hAnsi="Times New Roman"/>
                <w:spacing w:val="2"/>
                <w:szCs w:val="21"/>
              </w:rPr>
              <w:t>Jul 2014</w:t>
            </w:r>
            <w:r w:rsidR="005B2646" w:rsidRPr="00F5061E">
              <w:rPr>
                <w:rFonts w:ascii="Times New Roman" w:eastAsia="Times New Roman" w:hAnsi="Times New Roman"/>
                <w:spacing w:val="2"/>
                <w:szCs w:val="21"/>
              </w:rPr>
              <w:t>-</w:t>
            </w:r>
            <w:r w:rsidRPr="00F5061E">
              <w:rPr>
                <w:rFonts w:ascii="Times New Roman" w:hAnsi="Times New Roman"/>
                <w:spacing w:val="2"/>
                <w:szCs w:val="21"/>
              </w:rPr>
              <w:t>Aug 2014</w:t>
            </w:r>
          </w:p>
        </w:tc>
      </w:tr>
      <w:tr w:rsidR="005B2646" w:rsidRPr="00F5061E" w14:paraId="683E3C95" w14:textId="77777777" w:rsidTr="00D30748">
        <w:tc>
          <w:tcPr>
            <w:tcW w:w="10207" w:type="dxa"/>
            <w:gridSpan w:val="3"/>
          </w:tcPr>
          <w:p w14:paraId="733C3806" w14:textId="4C725880" w:rsidR="005B2646" w:rsidRPr="00F5061E" w:rsidRDefault="00AF4669" w:rsidP="00AF4669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Worked on cancer cell and assisted in protein polymerase chain reaction (PCR)</w:t>
            </w:r>
            <w:r w:rsidR="000F1502" w:rsidRPr="00F5061E">
              <w:rPr>
                <w:rFonts w:ascii="Times New Roman" w:hAnsi="Times New Roman"/>
              </w:rPr>
              <w:t xml:space="preserve">, molecular cloning, DNA purification and electrophoresis. </w:t>
            </w:r>
          </w:p>
        </w:tc>
      </w:tr>
      <w:tr w:rsidR="005B2646" w:rsidRPr="00F5061E" w14:paraId="0F04B4EB" w14:textId="77777777" w:rsidTr="00D30748">
        <w:tc>
          <w:tcPr>
            <w:tcW w:w="7230" w:type="dxa"/>
          </w:tcPr>
          <w:p w14:paraId="1A723F59" w14:textId="77777777" w:rsidR="005B2646" w:rsidRPr="00F5061E" w:rsidRDefault="005B2646" w:rsidP="00D30748">
            <w:pPr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14:paraId="2BF4FF04" w14:textId="1153192A" w:rsidR="005B2646" w:rsidRPr="00F5061E" w:rsidRDefault="00813B99" w:rsidP="00813B99">
            <w:pPr>
              <w:rPr>
                <w:rFonts w:ascii="Times New Roman" w:eastAsia="Times New Roman" w:hAnsi="Times New Roman"/>
                <w:b/>
                <w:bCs/>
                <w:szCs w:val="21"/>
              </w:rPr>
            </w:pPr>
            <w:r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>Integrated Practice of General Biology in Field</w:t>
            </w:r>
            <w:r w:rsidR="000F1502" w:rsidRPr="00F5061E">
              <w:rPr>
                <w:rFonts w:ascii="Times New Roman" w:eastAsia="Times New Roman" w:hAnsi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70E81371" w14:textId="77777777" w:rsidR="005B2646" w:rsidRPr="00F5061E" w:rsidRDefault="005B2646" w:rsidP="00D30748">
            <w:pPr>
              <w:jc w:val="right"/>
              <w:rPr>
                <w:rFonts w:ascii="Times New Roman" w:eastAsiaTheme="minorEastAsia" w:hAnsi="Times New Roman"/>
                <w:spacing w:val="2"/>
                <w:szCs w:val="21"/>
              </w:rPr>
            </w:pPr>
          </w:p>
          <w:p w14:paraId="123ED1D6" w14:textId="5482E441" w:rsidR="005B2646" w:rsidRPr="00F5061E" w:rsidRDefault="00813B99" w:rsidP="00D30748">
            <w:pPr>
              <w:jc w:val="right"/>
              <w:rPr>
                <w:rFonts w:ascii="Times New Roman" w:eastAsia="Times New Roman" w:hAnsi="Times New Roman"/>
                <w:spacing w:val="2"/>
                <w:szCs w:val="21"/>
              </w:rPr>
            </w:pPr>
            <w:r w:rsidRPr="00F5061E">
              <w:rPr>
                <w:rFonts w:ascii="Times New Roman" w:eastAsia="Times New Roman" w:hAnsi="Times New Roman"/>
                <w:spacing w:val="2"/>
                <w:szCs w:val="21"/>
              </w:rPr>
              <w:t>Beijing</w:t>
            </w:r>
            <w:r w:rsidR="005B2646" w:rsidRPr="00F5061E">
              <w:rPr>
                <w:rFonts w:ascii="Times New Roman" w:eastAsia="Times New Roman" w:hAnsi="Times New Roman"/>
                <w:spacing w:val="2"/>
                <w:szCs w:val="21"/>
              </w:rPr>
              <w:t>, China</w:t>
            </w:r>
          </w:p>
        </w:tc>
      </w:tr>
      <w:tr w:rsidR="005B2646" w:rsidRPr="00F5061E" w14:paraId="4763BDFE" w14:textId="77777777" w:rsidTr="00D30748">
        <w:tc>
          <w:tcPr>
            <w:tcW w:w="7230" w:type="dxa"/>
          </w:tcPr>
          <w:p w14:paraId="429D5B5C" w14:textId="77777777" w:rsidR="005B2646" w:rsidRPr="00F5061E" w:rsidRDefault="005B2646" w:rsidP="00D30748">
            <w:pPr>
              <w:rPr>
                <w:rFonts w:ascii="Times New Roman" w:hAnsi="Times New Roman"/>
                <w:i/>
              </w:rPr>
            </w:pPr>
            <w:r w:rsidRPr="00F5061E">
              <w:rPr>
                <w:rFonts w:ascii="Times New Roman" w:hAnsi="Times New Roman"/>
                <w:i/>
              </w:rPr>
              <w:t>Summer Intern</w:t>
            </w:r>
          </w:p>
        </w:tc>
        <w:tc>
          <w:tcPr>
            <w:tcW w:w="2977" w:type="dxa"/>
            <w:gridSpan w:val="2"/>
          </w:tcPr>
          <w:p w14:paraId="29C6B6E8" w14:textId="1332DC17" w:rsidR="005B2646" w:rsidRPr="00F5061E" w:rsidRDefault="005B2646" w:rsidP="00D30748">
            <w:pPr>
              <w:jc w:val="right"/>
              <w:rPr>
                <w:rFonts w:ascii="Times New Roman" w:hAnsi="Times New Roman"/>
              </w:rPr>
            </w:pPr>
            <w:r w:rsidRPr="00F5061E">
              <w:rPr>
                <w:rFonts w:ascii="Times New Roman" w:eastAsiaTheme="minorEastAsia" w:hAnsi="Times New Roman"/>
                <w:spacing w:val="2"/>
                <w:szCs w:val="21"/>
              </w:rPr>
              <w:t>Jul 2014</w:t>
            </w:r>
          </w:p>
        </w:tc>
      </w:tr>
      <w:tr w:rsidR="005B2646" w:rsidRPr="00F5061E" w14:paraId="40077B7B" w14:textId="77777777" w:rsidTr="00D30748">
        <w:tc>
          <w:tcPr>
            <w:tcW w:w="10207" w:type="dxa"/>
            <w:gridSpan w:val="3"/>
          </w:tcPr>
          <w:p w14:paraId="587C9FB3" w14:textId="3411C972" w:rsidR="005B2646" w:rsidRPr="00F5061E" w:rsidRDefault="00813B99" w:rsidP="00813B99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</w:rPr>
            </w:pPr>
            <w:r w:rsidRPr="00F5061E">
              <w:rPr>
                <w:rFonts w:ascii="Times New Roman" w:hAnsi="Times New Roman"/>
              </w:rPr>
              <w:t>Investigated the plant variety of areas around Beijing Song Mountain, distinguished different kinds of plants and collected specimens that will be used as teaching material for plant taxonomy class.</w:t>
            </w:r>
          </w:p>
        </w:tc>
      </w:tr>
      <w:tr w:rsidR="005B2646" w:rsidRPr="00F5061E" w14:paraId="2A86653C" w14:textId="77777777" w:rsidTr="00D30748">
        <w:tc>
          <w:tcPr>
            <w:tcW w:w="10207" w:type="dxa"/>
            <w:gridSpan w:val="3"/>
          </w:tcPr>
          <w:p w14:paraId="7A18F546" w14:textId="400323FF" w:rsidR="005B2646" w:rsidRPr="00F5061E" w:rsidRDefault="00813B99" w:rsidP="00D30748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</w:rPr>
            </w:pPr>
            <w:r w:rsidRPr="00F5061E">
              <w:rPr>
                <w:rFonts w:ascii="Times New Roman" w:hAnsi="Times New Roman"/>
              </w:rPr>
              <w:t xml:space="preserve">Helped editing </w:t>
            </w:r>
            <w:r w:rsidRPr="00F5061E">
              <w:rPr>
                <w:rFonts w:ascii="Times New Roman" w:hAnsi="Times New Roman"/>
                <w:i/>
              </w:rPr>
              <w:t>Beijing Song Mountain Flora</w:t>
            </w:r>
            <w:r w:rsidRPr="00F5061E">
              <w:rPr>
                <w:rFonts w:ascii="Times New Roman" w:hAnsi="Times New Roman"/>
              </w:rPr>
              <w:t xml:space="preserve"> and photographed plant pictures that may be used in the new periodical of </w:t>
            </w:r>
            <w:r w:rsidRPr="00F5061E">
              <w:rPr>
                <w:rFonts w:ascii="Times New Roman" w:hAnsi="Times New Roman"/>
                <w:i/>
              </w:rPr>
              <w:t>Beijing Song Mountain Flora</w:t>
            </w:r>
            <w:r w:rsidRPr="00F5061E">
              <w:rPr>
                <w:rFonts w:ascii="Times New Roman" w:hAnsi="Times New Roman"/>
              </w:rPr>
              <w:t>.</w:t>
            </w:r>
          </w:p>
        </w:tc>
      </w:tr>
      <w:tr w:rsidR="005B2646" w:rsidRPr="00F5061E" w14:paraId="22C05D2E" w14:textId="77777777" w:rsidTr="00D30748">
        <w:tc>
          <w:tcPr>
            <w:tcW w:w="10207" w:type="dxa"/>
            <w:gridSpan w:val="3"/>
          </w:tcPr>
          <w:p w14:paraId="340E46D6" w14:textId="77777777" w:rsidR="005B2646" w:rsidRPr="00F5061E" w:rsidRDefault="005B2646" w:rsidP="00D30748">
            <w:pPr>
              <w:rPr>
                <w:rFonts w:ascii="Times New Roman" w:hAnsi="Times New Roman"/>
                <w:b/>
                <w:sz w:val="22"/>
                <w:szCs w:val="21"/>
                <w:u w:val="single"/>
                <w:shd w:val="pct15" w:color="auto" w:fill="FFFFFF"/>
              </w:rPr>
            </w:pPr>
            <w:r w:rsidRPr="00F5061E">
              <w:rPr>
                <w:rFonts w:ascii="Times New Roman" w:hAnsi="Times New Roman"/>
                <w:b/>
                <w:sz w:val="22"/>
                <w:szCs w:val="21"/>
                <w:u w:val="single"/>
                <w:shd w:val="pct15" w:color="auto" w:fill="FFFFFF"/>
              </w:rPr>
              <w:t xml:space="preserve">SKILLS &amp; </w:t>
            </w:r>
            <w:proofErr w:type="gramStart"/>
            <w:r w:rsidRPr="00F5061E">
              <w:rPr>
                <w:rFonts w:ascii="Times New Roman" w:hAnsi="Times New Roman"/>
                <w:b/>
                <w:sz w:val="22"/>
                <w:szCs w:val="21"/>
                <w:u w:val="single"/>
                <w:shd w:val="pct15" w:color="auto" w:fill="FFFFFF"/>
              </w:rPr>
              <w:t xml:space="preserve">INTERESTS                                                                                      </w:t>
            </w:r>
            <w:proofErr w:type="gramEnd"/>
          </w:p>
        </w:tc>
      </w:tr>
      <w:tr w:rsidR="005B2646" w:rsidRPr="00F5061E" w14:paraId="0D5CBE9E" w14:textId="77777777" w:rsidTr="00D30748">
        <w:tc>
          <w:tcPr>
            <w:tcW w:w="10207" w:type="dxa"/>
            <w:gridSpan w:val="3"/>
          </w:tcPr>
          <w:p w14:paraId="48C37498" w14:textId="2B502F3A" w:rsidR="005B2646" w:rsidRPr="00F5061E" w:rsidRDefault="005B2646" w:rsidP="00DB28DB">
            <w:pPr>
              <w:pStyle w:val="1"/>
              <w:numPr>
                <w:ilvl w:val="0"/>
                <w:numId w:val="2"/>
              </w:numPr>
              <w:ind w:rightChars="-51" w:right="-107" w:firstLineChars="0"/>
              <w:jc w:val="left"/>
              <w:rPr>
                <w:rFonts w:ascii="Times New Roman" w:hAnsi="Times New Roman"/>
              </w:rPr>
            </w:pPr>
            <w:r w:rsidRPr="00F5061E">
              <w:rPr>
                <w:rFonts w:ascii="Times New Roman" w:hAnsi="Times New Roman"/>
                <w:b/>
              </w:rPr>
              <w:t>Computer Skills</w:t>
            </w:r>
            <w:r w:rsidRPr="00F5061E">
              <w:rPr>
                <w:rFonts w:ascii="Times New Roman" w:hAnsi="Times New Roman"/>
              </w:rPr>
              <w:t>: Microsoft Office</w:t>
            </w:r>
          </w:p>
        </w:tc>
      </w:tr>
      <w:tr w:rsidR="005B2646" w:rsidRPr="00F5061E" w14:paraId="33B1DF36" w14:textId="77777777" w:rsidTr="00D30748">
        <w:tc>
          <w:tcPr>
            <w:tcW w:w="10207" w:type="dxa"/>
            <w:gridSpan w:val="3"/>
          </w:tcPr>
          <w:p w14:paraId="3A096D3E" w14:textId="04B83EDC" w:rsidR="005B2646" w:rsidRPr="00F5061E" w:rsidRDefault="005B2646" w:rsidP="00D30748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</w:rPr>
            </w:pPr>
            <w:r w:rsidRPr="00F5061E">
              <w:rPr>
                <w:rFonts w:ascii="Times New Roman" w:hAnsi="Times New Roman"/>
                <w:b/>
              </w:rPr>
              <w:t>Language</w:t>
            </w:r>
            <w:r w:rsidRPr="00F5061E">
              <w:rPr>
                <w:rFonts w:ascii="Times New Roman" w:hAnsi="Times New Roman"/>
              </w:rPr>
              <w:t>: Mandarin (Native), English (Fluent)</w:t>
            </w:r>
          </w:p>
          <w:p w14:paraId="16B0C60F" w14:textId="05DC0517" w:rsidR="005B2646" w:rsidRPr="00F5061E" w:rsidRDefault="005B2646" w:rsidP="00D30748">
            <w:pPr>
              <w:pStyle w:val="1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</w:rPr>
            </w:pPr>
            <w:r w:rsidRPr="00F5061E">
              <w:rPr>
                <w:rFonts w:ascii="Times New Roman" w:hAnsi="Times New Roman"/>
                <w:b/>
              </w:rPr>
              <w:t>Standard Tests</w:t>
            </w:r>
            <w:r w:rsidRPr="00F5061E">
              <w:rPr>
                <w:rFonts w:ascii="Times New Roman" w:hAnsi="Times New Roman"/>
              </w:rPr>
              <w:t>: GRE: Verbal</w:t>
            </w:r>
            <w:proofErr w:type="gramStart"/>
            <w:r w:rsidRPr="00F5061E">
              <w:rPr>
                <w:rFonts w:ascii="Times New Roman" w:hAnsi="Times New Roman"/>
              </w:rPr>
              <w:t>:</w:t>
            </w:r>
            <w:r w:rsidR="000F1502" w:rsidRPr="00F5061E">
              <w:rPr>
                <w:rFonts w:ascii="Times New Roman" w:hAnsi="Times New Roman"/>
              </w:rPr>
              <w:t>157</w:t>
            </w:r>
            <w:proofErr w:type="gramEnd"/>
            <w:r w:rsidRPr="00F5061E">
              <w:rPr>
                <w:rFonts w:ascii="Times New Roman" w:hAnsi="Times New Roman"/>
              </w:rPr>
              <w:t xml:space="preserve"> Quantitative:170 AW: </w:t>
            </w:r>
            <w:r w:rsidR="000F1502" w:rsidRPr="00F5061E">
              <w:rPr>
                <w:rFonts w:ascii="Times New Roman" w:hAnsi="Times New Roman"/>
              </w:rPr>
              <w:t>3.5</w:t>
            </w:r>
            <w:r w:rsidRPr="00F5061E">
              <w:rPr>
                <w:rFonts w:ascii="Times New Roman" w:hAnsi="Times New Roman"/>
              </w:rPr>
              <w:t xml:space="preserve">  </w:t>
            </w:r>
          </w:p>
          <w:p w14:paraId="16AADB75" w14:textId="696FB0BD" w:rsidR="005B2646" w:rsidRPr="00F5061E" w:rsidRDefault="005B2646" w:rsidP="00D30748">
            <w:pPr>
              <w:pStyle w:val="1"/>
              <w:ind w:left="420" w:firstLineChars="700" w:firstLine="1470"/>
              <w:rPr>
                <w:rFonts w:ascii="Times New Roman" w:hAnsi="Times New Roman"/>
              </w:rPr>
            </w:pPr>
            <w:r w:rsidRPr="00F5061E">
              <w:rPr>
                <w:rFonts w:ascii="Times New Roman" w:hAnsi="Times New Roman"/>
              </w:rPr>
              <w:t>TOEFL: Reading</w:t>
            </w:r>
            <w:proofErr w:type="gramStart"/>
            <w:r w:rsidR="000F1502" w:rsidRPr="00F5061E">
              <w:rPr>
                <w:rFonts w:ascii="Times New Roman" w:hAnsi="Times New Roman"/>
              </w:rPr>
              <w:t>:29</w:t>
            </w:r>
            <w:proofErr w:type="gramEnd"/>
            <w:r w:rsidRPr="00F5061E">
              <w:rPr>
                <w:rFonts w:ascii="Times New Roman" w:hAnsi="Times New Roman"/>
              </w:rPr>
              <w:t xml:space="preserve"> Listening:30 Speaking</w:t>
            </w:r>
            <w:r w:rsidR="000F1502" w:rsidRPr="00F5061E">
              <w:rPr>
                <w:rFonts w:ascii="Times New Roman" w:hAnsi="Times New Roman"/>
              </w:rPr>
              <w:t>:27</w:t>
            </w:r>
            <w:r w:rsidRPr="00F5061E">
              <w:rPr>
                <w:rFonts w:ascii="Times New Roman" w:hAnsi="Times New Roman"/>
              </w:rPr>
              <w:t xml:space="preserve"> Writing</w:t>
            </w:r>
            <w:r w:rsidR="000F1502" w:rsidRPr="00F5061E">
              <w:rPr>
                <w:rFonts w:ascii="Times New Roman" w:hAnsi="Times New Roman"/>
              </w:rPr>
              <w:t>:27</w:t>
            </w:r>
            <w:r w:rsidRPr="00F5061E">
              <w:rPr>
                <w:rFonts w:ascii="Times New Roman" w:hAnsi="Times New Roman"/>
              </w:rPr>
              <w:t xml:space="preserve"> Total:11</w:t>
            </w:r>
            <w:r w:rsidR="000F1502" w:rsidRPr="00F5061E">
              <w:rPr>
                <w:rFonts w:ascii="Times New Roman" w:hAnsi="Times New Roman"/>
              </w:rPr>
              <w:t>3</w:t>
            </w:r>
          </w:p>
        </w:tc>
      </w:tr>
    </w:tbl>
    <w:p w14:paraId="3FA9283F" w14:textId="77777777" w:rsidR="009C1E0D" w:rsidRPr="00F5061E" w:rsidRDefault="009C1E0D">
      <w:pPr>
        <w:rPr>
          <w:rFonts w:ascii="Times New Roman" w:hAnsi="Times New Roman"/>
        </w:rPr>
      </w:pPr>
    </w:p>
    <w:sectPr w:rsidR="009C1E0D" w:rsidRPr="00F5061E" w:rsidSect="00D30748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EEB"/>
    <w:multiLevelType w:val="multilevel"/>
    <w:tmpl w:val="18146EE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047A60"/>
    <w:multiLevelType w:val="multilevel"/>
    <w:tmpl w:val="62047A6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66754AE"/>
    <w:multiLevelType w:val="multilevel"/>
    <w:tmpl w:val="666754A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48"/>
    <w:rsid w:val="00027F78"/>
    <w:rsid w:val="000F1502"/>
    <w:rsid w:val="000F601C"/>
    <w:rsid w:val="001A135D"/>
    <w:rsid w:val="001E4F31"/>
    <w:rsid w:val="0033682C"/>
    <w:rsid w:val="0037498B"/>
    <w:rsid w:val="004432DF"/>
    <w:rsid w:val="00477FCB"/>
    <w:rsid w:val="004A5B42"/>
    <w:rsid w:val="004E2503"/>
    <w:rsid w:val="00520AF1"/>
    <w:rsid w:val="005B2646"/>
    <w:rsid w:val="006D4840"/>
    <w:rsid w:val="007768E4"/>
    <w:rsid w:val="00781D1B"/>
    <w:rsid w:val="007C4474"/>
    <w:rsid w:val="00813B99"/>
    <w:rsid w:val="008675CD"/>
    <w:rsid w:val="00931E66"/>
    <w:rsid w:val="009950BB"/>
    <w:rsid w:val="009C1E0D"/>
    <w:rsid w:val="009D1D51"/>
    <w:rsid w:val="009F44BC"/>
    <w:rsid w:val="00A15161"/>
    <w:rsid w:val="00A61633"/>
    <w:rsid w:val="00AD42C3"/>
    <w:rsid w:val="00AF4669"/>
    <w:rsid w:val="00BF2097"/>
    <w:rsid w:val="00C95BF7"/>
    <w:rsid w:val="00CE621D"/>
    <w:rsid w:val="00D30748"/>
    <w:rsid w:val="00DB28DB"/>
    <w:rsid w:val="00DE0478"/>
    <w:rsid w:val="00E069FE"/>
    <w:rsid w:val="00E52FCC"/>
    <w:rsid w:val="00E66B0A"/>
    <w:rsid w:val="00F5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31AA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48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30748"/>
    <w:pPr>
      <w:ind w:firstLineChars="200" w:firstLine="420"/>
    </w:pPr>
  </w:style>
  <w:style w:type="character" w:styleId="a3">
    <w:name w:val="Hyperlink"/>
    <w:basedOn w:val="a0"/>
    <w:uiPriority w:val="99"/>
    <w:unhideWhenUsed/>
    <w:rsid w:val="001A1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48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30748"/>
    <w:pPr>
      <w:ind w:firstLineChars="200" w:firstLine="420"/>
    </w:pPr>
  </w:style>
  <w:style w:type="character" w:styleId="a3">
    <w:name w:val="Hyperlink"/>
    <w:basedOn w:val="a0"/>
    <w:uiPriority w:val="99"/>
    <w:unhideWhenUsed/>
    <w:rsid w:val="001A1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uzzyhym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420</Words>
  <Characters>2398</Characters>
  <Application>Microsoft Macintosh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23</cp:revision>
  <dcterms:created xsi:type="dcterms:W3CDTF">2015-04-16T06:57:00Z</dcterms:created>
  <dcterms:modified xsi:type="dcterms:W3CDTF">2015-05-07T05:34:00Z</dcterms:modified>
</cp:coreProperties>
</file>