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97B98AE" w14:textId="159D328A" w:rsidR="007F03C8" w:rsidRDefault="00664BC8" w:rsidP="007F03C8">
      <w:pPr>
        <w:spacing w:line="0" w:lineRule="atLeast"/>
        <w:jc w:val="center"/>
        <w:rPr>
          <w:rFonts w:ascii="宋体" w:hAnsi="宋体" w:hint="eastAsia"/>
          <w:b/>
          <w:color w:val="17439A"/>
          <w:sz w:val="32"/>
          <w:szCs w:val="32"/>
        </w:rPr>
      </w:pPr>
      <w:r>
        <w:rPr>
          <w:rFonts w:ascii="宋体" w:hAnsi="宋体" w:hint="eastAsia"/>
          <w:b/>
          <w:color w:val="17439A"/>
          <w:sz w:val="32"/>
          <w:szCs w:val="32"/>
        </w:rPr>
        <w:t>刘佳音</w:t>
      </w:r>
    </w:p>
    <w:p w14:paraId="03F19730" w14:textId="77777777" w:rsidR="004E180D" w:rsidRDefault="004E180D" w:rsidP="007F03C8">
      <w:pPr>
        <w:spacing w:line="0" w:lineRule="atLeast"/>
        <w:jc w:val="center"/>
        <w:rPr>
          <w:rFonts w:ascii="宋体" w:hAnsi="宋体"/>
          <w:b/>
          <w:color w:val="17439A"/>
          <w:sz w:val="32"/>
          <w:szCs w:val="32"/>
        </w:rPr>
      </w:pPr>
      <w:bookmarkStart w:id="0" w:name="_GoBack"/>
      <w:bookmarkEnd w:id="0"/>
    </w:p>
    <w:p w14:paraId="1F114BF6" w14:textId="63B9B7EF" w:rsidR="00664BC8" w:rsidRDefault="00BB7BD1" w:rsidP="0018605C">
      <w:pPr>
        <w:spacing w:line="0" w:lineRule="atLeast"/>
        <w:ind w:leftChars="600" w:left="1260" w:firstLineChars="300" w:firstLine="630"/>
        <w:rPr>
          <w:rFonts w:ascii="宋体" w:hAnsi="宋体"/>
          <w:sz w:val="18"/>
          <w:szCs w:val="18"/>
        </w:rPr>
      </w:pPr>
      <w:r>
        <w:rPr>
          <w:rFonts w:hint="eastAsia"/>
        </w:rPr>
        <w:t xml:space="preserve">   </w:t>
      </w:r>
      <w:r w:rsidR="00664BC8">
        <w:rPr>
          <w:rFonts w:hint="eastAsia"/>
        </w:rPr>
        <w:t>mermaid_0413@163</w:t>
      </w:r>
      <w:r w:rsidR="00664BC8">
        <w:t>.com</w:t>
      </w:r>
      <w:r w:rsidR="0018605C">
        <w:rPr>
          <w:rFonts w:ascii="宋体" w:hAnsi="宋体" w:hint="eastAsia"/>
          <w:sz w:val="18"/>
          <w:szCs w:val="18"/>
        </w:rPr>
        <w:tab/>
      </w:r>
      <w:r w:rsidR="0018605C">
        <w:rPr>
          <w:rFonts w:ascii="宋体" w:hAnsi="宋体" w:hint="eastAsia"/>
          <w:sz w:val="18"/>
          <w:szCs w:val="18"/>
        </w:rPr>
        <w:tab/>
      </w:r>
      <w:r>
        <w:rPr>
          <w:rFonts w:ascii="宋体" w:hAnsi="宋体" w:hint="eastAsia"/>
          <w:sz w:val="18"/>
          <w:szCs w:val="18"/>
        </w:rPr>
        <w:t xml:space="preserve">            </w:t>
      </w:r>
      <w:r w:rsidR="0018605C">
        <w:rPr>
          <w:rFonts w:ascii="宋体" w:hAnsi="宋体" w:hint="eastAsia"/>
          <w:sz w:val="18"/>
          <w:szCs w:val="18"/>
        </w:rPr>
        <w:t>+86-186-1206-8978</w:t>
      </w:r>
      <w:r w:rsidR="00664BC8">
        <w:rPr>
          <w:rFonts w:ascii="宋体" w:hAnsi="宋体" w:hint="eastAsia"/>
          <w:sz w:val="18"/>
          <w:szCs w:val="18"/>
        </w:rPr>
        <w:tab/>
      </w:r>
    </w:p>
    <w:p w14:paraId="759BCDE4" w14:textId="77777777" w:rsidR="00664BC8" w:rsidRDefault="00664BC8" w:rsidP="00664BC8">
      <w:pPr>
        <w:tabs>
          <w:tab w:val="left" w:pos="1260"/>
          <w:tab w:val="left" w:pos="1620"/>
        </w:tabs>
        <w:spacing w:line="0" w:lineRule="atLeast"/>
        <w:jc w:val="left"/>
        <w:textAlignment w:val="baseline"/>
        <w:rPr>
          <w:rFonts w:ascii="宋体" w:hAnsi="宋体"/>
          <w:b/>
          <w:color w:val="17439A"/>
          <w:sz w:val="22"/>
          <w:szCs w:val="22"/>
          <w:shd w:val="pct10" w:color="auto" w:fill="FFFFFF"/>
        </w:rPr>
      </w:pPr>
      <w:r>
        <w:rPr>
          <w:rFonts w:ascii="宋体" w:hAnsi="宋体" w:hint="eastAsia"/>
          <w:b/>
          <w:color w:val="17439A"/>
          <w:sz w:val="22"/>
          <w:szCs w:val="22"/>
          <w:shd w:val="pct10" w:color="auto" w:fill="FFFFFF"/>
        </w:rPr>
        <w:t xml:space="preserve">基本信息                                                                                       </w:t>
      </w:r>
    </w:p>
    <w:p w14:paraId="4FD5E651" w14:textId="0E6847F6" w:rsidR="00664BC8" w:rsidRPr="007F03C8" w:rsidRDefault="00664BC8" w:rsidP="007F03C8">
      <w:pPr>
        <w:tabs>
          <w:tab w:val="left" w:pos="1260"/>
          <w:tab w:val="left" w:pos="1620"/>
        </w:tabs>
        <w:spacing w:line="0" w:lineRule="atLeast"/>
        <w:jc w:val="left"/>
        <w:textAlignment w:val="baseline"/>
        <w:rPr>
          <w:rFonts w:ascii="宋体" w:hAnsi="宋体"/>
          <w:sz w:val="18"/>
          <w:szCs w:val="18"/>
        </w:rPr>
      </w:pPr>
      <w:r>
        <w:rPr>
          <w:rFonts w:ascii="宋体" w:hAnsi="宋体" w:hint="eastAsia"/>
          <w:b/>
          <w:color w:val="17439A"/>
          <w:sz w:val="18"/>
          <w:szCs w:val="18"/>
        </w:rPr>
        <w:t>性    别：</w:t>
      </w:r>
      <w:r w:rsidR="007F03C8">
        <w:rPr>
          <w:rFonts w:ascii="宋体" w:hAnsi="宋体" w:hint="eastAsia"/>
          <w:sz w:val="18"/>
          <w:szCs w:val="18"/>
        </w:rPr>
        <w:t>女</w:t>
      </w:r>
      <w:r>
        <w:rPr>
          <w:rFonts w:ascii="宋体" w:hAnsi="宋体" w:hint="eastAsia"/>
          <w:sz w:val="18"/>
          <w:szCs w:val="18"/>
        </w:rPr>
        <w:tab/>
      </w:r>
      <w:r w:rsidR="007F03C8">
        <w:rPr>
          <w:rFonts w:ascii="宋体" w:hAnsi="宋体" w:hint="eastAsia"/>
          <w:sz w:val="18"/>
          <w:szCs w:val="18"/>
        </w:rPr>
        <w:t xml:space="preserve">         </w:t>
      </w:r>
      <w:r>
        <w:rPr>
          <w:rFonts w:ascii="宋体" w:hAnsi="宋体" w:hint="eastAsia"/>
          <w:b/>
          <w:color w:val="17439A"/>
          <w:sz w:val="18"/>
          <w:szCs w:val="18"/>
        </w:rPr>
        <w:t>出生年月：</w:t>
      </w:r>
      <w:r w:rsidR="007F03C8">
        <w:rPr>
          <w:rFonts w:ascii="宋体" w:hAnsi="宋体" w:hint="eastAsia"/>
          <w:sz w:val="18"/>
          <w:szCs w:val="18"/>
        </w:rPr>
        <w:t>1987.05</w:t>
      </w:r>
      <w:r w:rsidR="007F03C8">
        <w:rPr>
          <w:rFonts w:ascii="宋体" w:hAnsi="宋体" w:hint="eastAsia"/>
          <w:sz w:val="18"/>
          <w:szCs w:val="18"/>
        </w:rPr>
        <w:tab/>
      </w:r>
      <w:r w:rsidR="007F03C8">
        <w:rPr>
          <w:rFonts w:ascii="宋体" w:hAnsi="宋体" w:hint="eastAsia"/>
          <w:sz w:val="18"/>
          <w:szCs w:val="18"/>
        </w:rPr>
        <w:tab/>
        <w:t xml:space="preserve">      </w:t>
      </w:r>
      <w:r w:rsidR="007F03C8">
        <w:rPr>
          <w:rFonts w:ascii="宋体" w:hAnsi="宋体" w:hint="eastAsia"/>
          <w:b/>
          <w:color w:val="17439A"/>
          <w:sz w:val="18"/>
          <w:szCs w:val="18"/>
        </w:rPr>
        <w:t>户口</w:t>
      </w:r>
      <w:r>
        <w:rPr>
          <w:rFonts w:ascii="宋体" w:hAnsi="宋体" w:hint="eastAsia"/>
          <w:b/>
          <w:color w:val="17439A"/>
          <w:sz w:val="18"/>
          <w:szCs w:val="18"/>
        </w:rPr>
        <w:t>：</w:t>
      </w:r>
      <w:r w:rsidR="007F03C8">
        <w:rPr>
          <w:rFonts w:ascii="宋体" w:hAnsi="宋体" w:hint="eastAsia"/>
          <w:sz w:val="18"/>
          <w:szCs w:val="18"/>
        </w:rPr>
        <w:t>北京市海淀区</w:t>
      </w:r>
      <w:r>
        <w:rPr>
          <w:rFonts w:ascii="宋体" w:hAnsi="宋体" w:hint="eastAsia"/>
          <w:sz w:val="18"/>
          <w:szCs w:val="18"/>
        </w:rPr>
        <w:tab/>
      </w:r>
      <w:r>
        <w:rPr>
          <w:rFonts w:ascii="宋体" w:hAnsi="宋体" w:hint="eastAsia"/>
          <w:sz w:val="18"/>
          <w:szCs w:val="18"/>
        </w:rPr>
        <w:tab/>
      </w:r>
      <w:r>
        <w:rPr>
          <w:rFonts w:ascii="宋体" w:hAnsi="宋体" w:hint="eastAsia"/>
          <w:sz w:val="18"/>
          <w:szCs w:val="18"/>
        </w:rPr>
        <w:tab/>
      </w:r>
      <w:r>
        <w:rPr>
          <w:rFonts w:ascii="宋体" w:hAnsi="宋体" w:hint="eastAsia"/>
          <w:sz w:val="18"/>
          <w:szCs w:val="18"/>
        </w:rPr>
        <w:tab/>
      </w:r>
      <w:r w:rsidR="007F03C8">
        <w:rPr>
          <w:rFonts w:ascii="宋体" w:hAnsi="宋体" w:hint="eastAsia"/>
          <w:sz w:val="18"/>
          <w:szCs w:val="18"/>
        </w:rPr>
        <w:t xml:space="preserve"> </w:t>
      </w:r>
      <w:r>
        <w:rPr>
          <w:rFonts w:ascii="宋体" w:hAnsi="宋体" w:hint="eastAsia"/>
          <w:b/>
          <w:color w:val="17439A"/>
          <w:sz w:val="18"/>
          <w:szCs w:val="18"/>
        </w:rPr>
        <w:t>政治面貌：</w:t>
      </w:r>
      <w:r>
        <w:rPr>
          <w:rFonts w:ascii="宋体" w:hAnsi="宋体" w:hint="eastAsia"/>
          <w:sz w:val="18"/>
          <w:szCs w:val="18"/>
        </w:rPr>
        <w:t>党员</w:t>
      </w:r>
    </w:p>
    <w:p w14:paraId="5C71FD46" w14:textId="77777777" w:rsidR="00664BC8" w:rsidRDefault="00664BC8" w:rsidP="00664BC8">
      <w:pPr>
        <w:tabs>
          <w:tab w:val="left" w:pos="1260"/>
          <w:tab w:val="left" w:pos="1620"/>
        </w:tabs>
        <w:spacing w:line="0" w:lineRule="atLeast"/>
        <w:jc w:val="left"/>
        <w:textAlignment w:val="baseline"/>
        <w:rPr>
          <w:rFonts w:ascii="宋体" w:hAnsi="宋体"/>
          <w:b/>
          <w:color w:val="17439A"/>
          <w:sz w:val="22"/>
          <w:szCs w:val="22"/>
          <w:shd w:val="pct10" w:color="auto" w:fill="FFFFFF"/>
        </w:rPr>
      </w:pPr>
      <w:r>
        <w:rPr>
          <w:rFonts w:ascii="宋体" w:hAnsi="宋体" w:hint="eastAsia"/>
          <w:b/>
          <w:color w:val="17439A"/>
          <w:sz w:val="22"/>
          <w:szCs w:val="22"/>
          <w:shd w:val="pct10" w:color="auto" w:fill="FFFFFF"/>
        </w:rPr>
        <w:t xml:space="preserve">教育背景                                                                                       </w:t>
      </w:r>
    </w:p>
    <w:p w14:paraId="1C0E47D7" w14:textId="6AA0E231" w:rsidR="00664BC8" w:rsidRDefault="00664BC8" w:rsidP="00B73E60">
      <w:pPr>
        <w:rPr>
          <w:rFonts w:ascii="宋体" w:hAnsi="宋体"/>
          <w:sz w:val="18"/>
          <w:szCs w:val="18"/>
          <w:u w:val="single"/>
        </w:rPr>
      </w:pPr>
      <w:r>
        <w:rPr>
          <w:rFonts w:ascii="宋体" w:hAnsi="宋体" w:hint="eastAsia"/>
          <w:sz w:val="18"/>
          <w:szCs w:val="18"/>
        </w:rPr>
        <w:t xml:space="preserve">2011-2012年          </w:t>
      </w:r>
      <w:r w:rsidR="00EC08B6">
        <w:rPr>
          <w:rFonts w:ascii="宋体" w:hAnsi="宋体" w:hint="eastAsia"/>
          <w:sz w:val="18"/>
          <w:szCs w:val="18"/>
        </w:rPr>
        <w:t xml:space="preserve">   </w:t>
      </w:r>
      <w:r>
        <w:rPr>
          <w:rFonts w:ascii="宋体" w:hAnsi="宋体" w:hint="eastAsia"/>
          <w:b/>
          <w:sz w:val="18"/>
          <w:szCs w:val="18"/>
          <w:u w:val="single"/>
        </w:rPr>
        <w:t>格拉斯哥大学（</w:t>
      </w:r>
      <w:r w:rsidR="00B73E60">
        <w:rPr>
          <w:rFonts w:ascii="宋体" w:hAnsi="宋体" w:hint="eastAsia"/>
          <w:b/>
          <w:sz w:val="18"/>
          <w:szCs w:val="18"/>
          <w:u w:val="single"/>
        </w:rPr>
        <w:t>全球</w:t>
      </w:r>
      <w:r w:rsidR="00B73E60">
        <w:rPr>
          <w:rFonts w:ascii="宋体" w:hAnsi="宋体"/>
          <w:b/>
          <w:sz w:val="18"/>
          <w:szCs w:val="18"/>
          <w:u w:val="single"/>
        </w:rPr>
        <w:t>TOP 100</w:t>
      </w:r>
      <w:r>
        <w:rPr>
          <w:rFonts w:ascii="宋体" w:hAnsi="宋体" w:hint="eastAsia"/>
          <w:b/>
          <w:sz w:val="18"/>
          <w:szCs w:val="18"/>
          <w:u w:val="single"/>
        </w:rPr>
        <w:t xml:space="preserve">） </w:t>
      </w:r>
      <w:r>
        <w:rPr>
          <w:rFonts w:ascii="宋体" w:hAnsi="宋体" w:hint="eastAsia"/>
          <w:sz w:val="18"/>
          <w:szCs w:val="18"/>
          <w:u w:val="single"/>
        </w:rPr>
        <w:t xml:space="preserve">      </w:t>
      </w:r>
      <w:r>
        <w:rPr>
          <w:rFonts w:ascii="宋体" w:hAnsi="宋体" w:hint="eastAsia"/>
          <w:sz w:val="18"/>
          <w:szCs w:val="18"/>
          <w:u w:val="single"/>
        </w:rPr>
        <w:tab/>
        <w:t xml:space="preserve">            </w:t>
      </w:r>
      <w:r w:rsidR="00B73E60">
        <w:rPr>
          <w:rFonts w:ascii="宋体" w:hAnsi="宋体"/>
          <w:sz w:val="18"/>
          <w:szCs w:val="18"/>
          <w:u w:val="single"/>
        </w:rPr>
        <w:t xml:space="preserve">     </w:t>
      </w:r>
      <w:r>
        <w:rPr>
          <w:rFonts w:ascii="宋体" w:hAnsi="宋体" w:hint="eastAsia"/>
          <w:b/>
          <w:sz w:val="18"/>
          <w:szCs w:val="18"/>
          <w:u w:val="single"/>
        </w:rPr>
        <w:t xml:space="preserve">硕士       </w:t>
      </w:r>
      <w:r w:rsidR="00B73E60">
        <w:rPr>
          <w:rFonts w:ascii="宋体" w:hAnsi="宋体"/>
          <w:b/>
          <w:sz w:val="18"/>
          <w:szCs w:val="18"/>
          <w:u w:val="single"/>
        </w:rPr>
        <w:t xml:space="preserve">        </w:t>
      </w:r>
      <w:r>
        <w:rPr>
          <w:rFonts w:ascii="宋体" w:hAnsi="宋体" w:hint="eastAsia"/>
          <w:b/>
          <w:sz w:val="18"/>
          <w:szCs w:val="18"/>
          <w:u w:val="single"/>
        </w:rPr>
        <w:t xml:space="preserve">                     </w:t>
      </w:r>
    </w:p>
    <w:p w14:paraId="6AE6BBAD" w14:textId="4E078CA4" w:rsidR="00664BC8" w:rsidRDefault="00664BC8" w:rsidP="00664BC8">
      <w:pPr>
        <w:spacing w:line="0" w:lineRule="atLeast"/>
        <w:ind w:left="1599" w:firstLine="420"/>
        <w:jc w:val="left"/>
        <w:textAlignment w:val="baseline"/>
        <w:rPr>
          <w:rFonts w:ascii="宋体" w:hAnsi="宋体"/>
          <w:sz w:val="18"/>
          <w:szCs w:val="18"/>
        </w:rPr>
      </w:pPr>
      <w:r>
        <w:rPr>
          <w:rFonts w:ascii="宋体" w:hAnsi="宋体" w:cs="Arial"/>
          <w:color w:val="BFBFBF"/>
          <w:sz w:val="18"/>
          <w:szCs w:val="18"/>
        </w:rPr>
        <w:t>◆</w:t>
      </w:r>
      <w:r w:rsidR="00EC08B6">
        <w:rPr>
          <w:rFonts w:ascii="宋体" w:hAnsi="宋体" w:hint="eastAsia"/>
          <w:sz w:val="18"/>
          <w:szCs w:val="18"/>
        </w:rPr>
        <w:t>专业：</w:t>
      </w:r>
      <w:r w:rsidR="00EC08B6" w:rsidRPr="00EC08B6">
        <w:rPr>
          <w:rFonts w:ascii="宋体" w:hAnsi="宋体" w:hint="eastAsia"/>
          <w:b/>
          <w:sz w:val="18"/>
          <w:szCs w:val="18"/>
        </w:rPr>
        <w:t>投资银行与金融</w:t>
      </w:r>
      <w:r w:rsidRPr="00EC08B6">
        <w:rPr>
          <w:rFonts w:ascii="宋体" w:hAnsi="宋体" w:hint="eastAsia"/>
          <w:b/>
          <w:sz w:val="18"/>
          <w:szCs w:val="18"/>
        </w:rPr>
        <w:t>,</w:t>
      </w:r>
      <w:r>
        <w:rPr>
          <w:rFonts w:ascii="宋体" w:hAnsi="宋体" w:hint="eastAsia"/>
          <w:sz w:val="18"/>
          <w:szCs w:val="18"/>
        </w:rPr>
        <w:t>于2012年</w:t>
      </w:r>
      <w:r w:rsidR="00EC08B6">
        <w:rPr>
          <w:rFonts w:ascii="宋体" w:hAnsi="宋体" w:hint="eastAsia"/>
          <w:sz w:val="18"/>
          <w:szCs w:val="18"/>
        </w:rPr>
        <w:t>11</w:t>
      </w:r>
      <w:r>
        <w:rPr>
          <w:rFonts w:ascii="宋体" w:hAnsi="宋体" w:hint="eastAsia"/>
          <w:sz w:val="18"/>
          <w:szCs w:val="18"/>
        </w:rPr>
        <w:t>月获硕士学位</w:t>
      </w:r>
    </w:p>
    <w:p w14:paraId="30BABB02" w14:textId="75346BCB" w:rsidR="00664BC8" w:rsidRDefault="00664BC8" w:rsidP="00664BC8">
      <w:pPr>
        <w:spacing w:line="0" w:lineRule="atLeast"/>
        <w:ind w:left="1599" w:firstLine="420"/>
        <w:jc w:val="left"/>
        <w:textAlignment w:val="baseline"/>
        <w:rPr>
          <w:rFonts w:ascii="宋体" w:hAnsi="宋体"/>
          <w:sz w:val="18"/>
          <w:szCs w:val="18"/>
        </w:rPr>
      </w:pPr>
      <w:r>
        <w:rPr>
          <w:rFonts w:ascii="宋体" w:hAnsi="宋体" w:hint="eastAsia"/>
          <w:sz w:val="18"/>
          <w:szCs w:val="18"/>
        </w:rPr>
        <w:t xml:space="preserve">  </w:t>
      </w:r>
      <w:r w:rsidR="00EC08B6">
        <w:rPr>
          <w:rFonts w:ascii="宋体" w:hAnsi="宋体" w:hint="eastAsia"/>
          <w:sz w:val="18"/>
          <w:szCs w:val="18"/>
        </w:rPr>
        <w:t>主修：投资组合分析，高级投资组合分析，公司理财，金融数学，金融市场，债券及衍生物，货币银行学</w:t>
      </w:r>
    </w:p>
    <w:p w14:paraId="77183B5C" w14:textId="70477BC7" w:rsidR="00EC08B6" w:rsidRDefault="00EC08B6" w:rsidP="00664BC8">
      <w:pPr>
        <w:spacing w:line="0" w:lineRule="atLeast"/>
        <w:ind w:left="1599" w:firstLine="420"/>
        <w:jc w:val="left"/>
        <w:textAlignment w:val="baseline"/>
        <w:rPr>
          <w:rFonts w:ascii="宋体" w:hAnsi="宋体"/>
          <w:sz w:val="18"/>
          <w:szCs w:val="18"/>
        </w:rPr>
      </w:pPr>
      <w:r>
        <w:rPr>
          <w:rFonts w:ascii="宋体" w:hAnsi="宋体" w:hint="eastAsia"/>
          <w:sz w:val="18"/>
          <w:szCs w:val="18"/>
        </w:rPr>
        <w:t xml:space="preserve">  年级排名：TOP 10%            </w:t>
      </w:r>
      <w:r w:rsidR="007F03C8">
        <w:rPr>
          <w:rFonts w:ascii="宋体" w:hAnsi="宋体" w:hint="eastAsia"/>
          <w:sz w:val="18"/>
          <w:szCs w:val="18"/>
        </w:rPr>
        <w:t xml:space="preserve">                  </w:t>
      </w:r>
    </w:p>
    <w:p w14:paraId="06A50995" w14:textId="5265435F" w:rsidR="00664BC8" w:rsidRDefault="00664BC8" w:rsidP="00664BC8">
      <w:pPr>
        <w:tabs>
          <w:tab w:val="left" w:pos="1260"/>
          <w:tab w:val="left" w:pos="1620"/>
        </w:tabs>
        <w:spacing w:line="0" w:lineRule="atLeast"/>
        <w:jc w:val="left"/>
        <w:textAlignment w:val="baseline"/>
        <w:rPr>
          <w:rFonts w:ascii="宋体" w:hAnsi="宋体"/>
          <w:b/>
          <w:sz w:val="18"/>
          <w:szCs w:val="18"/>
        </w:rPr>
      </w:pPr>
      <w:r>
        <w:rPr>
          <w:rFonts w:ascii="宋体" w:hAnsi="宋体" w:hint="eastAsia"/>
          <w:sz w:val="18"/>
          <w:szCs w:val="18"/>
        </w:rPr>
        <w:t xml:space="preserve">2006-2010年             </w:t>
      </w:r>
      <w:r>
        <w:rPr>
          <w:rFonts w:ascii="宋体" w:hAnsi="宋体" w:hint="eastAsia"/>
          <w:b/>
          <w:sz w:val="18"/>
          <w:szCs w:val="18"/>
          <w:u w:val="single"/>
        </w:rPr>
        <w:t xml:space="preserve">山东大学                </w:t>
      </w:r>
      <w:r>
        <w:rPr>
          <w:rFonts w:ascii="宋体" w:hAnsi="宋体" w:hint="eastAsia"/>
          <w:b/>
          <w:sz w:val="18"/>
          <w:szCs w:val="18"/>
          <w:u w:val="single"/>
        </w:rPr>
        <w:tab/>
        <w:t xml:space="preserve">                    </w:t>
      </w:r>
      <w:r w:rsidR="00B73E60">
        <w:rPr>
          <w:rFonts w:ascii="宋体" w:hAnsi="宋体"/>
          <w:b/>
          <w:sz w:val="18"/>
          <w:szCs w:val="18"/>
          <w:u w:val="single"/>
        </w:rPr>
        <w:t xml:space="preserve">      </w:t>
      </w:r>
      <w:r>
        <w:rPr>
          <w:rFonts w:ascii="宋体" w:hAnsi="宋体" w:hint="eastAsia"/>
          <w:b/>
          <w:sz w:val="18"/>
          <w:szCs w:val="18"/>
          <w:u w:val="single"/>
        </w:rPr>
        <w:t xml:space="preserve">双学士学位                                   </w:t>
      </w:r>
    </w:p>
    <w:p w14:paraId="046D420B" w14:textId="77777777" w:rsidR="00664BC8" w:rsidRDefault="00664BC8" w:rsidP="00664BC8">
      <w:pPr>
        <w:spacing w:line="0" w:lineRule="atLeast"/>
        <w:ind w:left="1600" w:firstLine="420"/>
        <w:jc w:val="left"/>
        <w:textAlignment w:val="baseline"/>
        <w:rPr>
          <w:rFonts w:ascii="宋体" w:hAnsi="宋体"/>
          <w:sz w:val="18"/>
          <w:szCs w:val="18"/>
        </w:rPr>
      </w:pPr>
      <w:r>
        <w:rPr>
          <w:rFonts w:ascii="宋体" w:hAnsi="宋体" w:cs="Arial"/>
          <w:color w:val="BFBFBF"/>
          <w:sz w:val="18"/>
          <w:szCs w:val="18"/>
        </w:rPr>
        <w:t>◆</w:t>
      </w:r>
      <w:r>
        <w:rPr>
          <w:rFonts w:ascii="宋体" w:hAnsi="宋体" w:hint="eastAsia"/>
          <w:sz w:val="18"/>
          <w:szCs w:val="18"/>
        </w:rPr>
        <w:t>第一专业：</w:t>
      </w:r>
      <w:r>
        <w:rPr>
          <w:rFonts w:ascii="宋体" w:hAnsi="宋体" w:hint="eastAsia"/>
          <w:b/>
          <w:sz w:val="18"/>
          <w:szCs w:val="18"/>
        </w:rPr>
        <w:t>英语语言文学</w:t>
      </w:r>
      <w:r>
        <w:rPr>
          <w:rFonts w:ascii="宋体" w:hAnsi="宋体" w:hint="eastAsia"/>
          <w:sz w:val="18"/>
          <w:szCs w:val="18"/>
        </w:rPr>
        <w:t>，二外</w:t>
      </w:r>
      <w:r>
        <w:rPr>
          <w:rFonts w:ascii="宋体" w:hAnsi="宋体" w:hint="eastAsia"/>
          <w:b/>
          <w:sz w:val="18"/>
          <w:szCs w:val="18"/>
        </w:rPr>
        <w:t>德语</w:t>
      </w:r>
      <w:r>
        <w:rPr>
          <w:rFonts w:ascii="宋体" w:hAnsi="宋体" w:hint="eastAsia"/>
          <w:sz w:val="18"/>
          <w:szCs w:val="18"/>
        </w:rPr>
        <w:t>，于2010年7月获文学学士学位</w:t>
      </w:r>
    </w:p>
    <w:p w14:paraId="7310CEFD" w14:textId="1E6314D8" w:rsidR="00664BC8" w:rsidRDefault="00664BC8" w:rsidP="007F03C8">
      <w:pPr>
        <w:spacing w:line="0" w:lineRule="atLeast"/>
        <w:ind w:left="1600" w:firstLine="420"/>
        <w:jc w:val="left"/>
        <w:textAlignment w:val="baseline"/>
        <w:rPr>
          <w:rFonts w:ascii="宋体" w:hAnsi="宋体"/>
          <w:sz w:val="18"/>
          <w:szCs w:val="18"/>
        </w:rPr>
      </w:pPr>
      <w:r>
        <w:rPr>
          <w:rFonts w:ascii="宋体" w:hAnsi="宋体" w:hint="eastAsia"/>
          <w:sz w:val="18"/>
          <w:szCs w:val="18"/>
        </w:rPr>
        <w:t xml:space="preserve">  主修：英语口译，英汉互译，英美国家概况，英美文学，高级英语，涉外文化礼仪等</w:t>
      </w:r>
      <w:r>
        <w:rPr>
          <w:rFonts w:ascii="宋体" w:hAnsi="宋体" w:hint="eastAsia"/>
          <w:b/>
          <w:sz w:val="18"/>
          <w:szCs w:val="18"/>
        </w:rPr>
        <w:tab/>
      </w:r>
      <w:r>
        <w:rPr>
          <w:rFonts w:ascii="宋体" w:hAnsi="宋体" w:hint="eastAsia"/>
          <w:b/>
          <w:sz w:val="18"/>
          <w:szCs w:val="18"/>
        </w:rPr>
        <w:tab/>
        <w:t xml:space="preserve">               </w:t>
      </w:r>
    </w:p>
    <w:p w14:paraId="66E1A609" w14:textId="77777777" w:rsidR="00664BC8" w:rsidRDefault="00664BC8" w:rsidP="00664BC8">
      <w:pPr>
        <w:spacing w:line="0" w:lineRule="atLeast"/>
        <w:ind w:left="1600" w:firstLine="420"/>
        <w:jc w:val="left"/>
        <w:textAlignment w:val="baseline"/>
        <w:rPr>
          <w:rFonts w:ascii="宋体" w:hAnsi="宋体"/>
          <w:sz w:val="18"/>
          <w:szCs w:val="18"/>
        </w:rPr>
      </w:pPr>
      <w:r>
        <w:rPr>
          <w:rFonts w:ascii="宋体" w:hAnsi="宋体" w:cs="Arial"/>
          <w:color w:val="BFBFBF"/>
          <w:sz w:val="18"/>
          <w:szCs w:val="18"/>
        </w:rPr>
        <w:t>◆</w:t>
      </w:r>
      <w:r>
        <w:rPr>
          <w:rFonts w:ascii="宋体" w:hAnsi="宋体" w:cs="Arial" w:hint="eastAsia"/>
          <w:sz w:val="18"/>
          <w:szCs w:val="18"/>
        </w:rPr>
        <w:t>第二专业：</w:t>
      </w:r>
      <w:r>
        <w:rPr>
          <w:rFonts w:ascii="宋体" w:hAnsi="宋体" w:cs="Arial" w:hint="eastAsia"/>
          <w:b/>
          <w:sz w:val="18"/>
          <w:szCs w:val="18"/>
        </w:rPr>
        <w:t>国际经济与贸易</w:t>
      </w:r>
      <w:r>
        <w:rPr>
          <w:rFonts w:ascii="宋体" w:hAnsi="宋体" w:cs="Arial" w:hint="eastAsia"/>
          <w:sz w:val="18"/>
          <w:szCs w:val="18"/>
        </w:rPr>
        <w:t>，于2010年7月获经济学学士学位</w:t>
      </w:r>
    </w:p>
    <w:p w14:paraId="46D7BA90" w14:textId="3A9A71AC" w:rsidR="00664BC8" w:rsidRDefault="00664BC8" w:rsidP="007F03C8">
      <w:pPr>
        <w:spacing w:line="0" w:lineRule="atLeast"/>
        <w:ind w:firstLineChars="1023" w:firstLine="1841"/>
        <w:jc w:val="left"/>
        <w:textAlignment w:val="baseline"/>
        <w:rPr>
          <w:rFonts w:ascii="宋体" w:hAnsi="宋体" w:cs="Arial"/>
          <w:sz w:val="18"/>
          <w:szCs w:val="18"/>
        </w:rPr>
      </w:pPr>
      <w:r>
        <w:rPr>
          <w:rFonts w:ascii="宋体" w:hAnsi="宋体" w:cs="Arial" w:hint="eastAsia"/>
          <w:sz w:val="18"/>
          <w:szCs w:val="18"/>
        </w:rPr>
        <w:t xml:space="preserve"> </w:t>
      </w:r>
      <w:r>
        <w:rPr>
          <w:rFonts w:ascii="宋体" w:hAnsi="宋体" w:cs="Arial" w:hint="eastAsia"/>
          <w:sz w:val="18"/>
          <w:szCs w:val="18"/>
        </w:rPr>
        <w:tab/>
        <w:t xml:space="preserve"> 主修：国际贸易，进出口实务，外贸函电，商务谈判，市场营销，金融学，会计学，统计学等</w:t>
      </w:r>
      <w:r>
        <w:rPr>
          <w:rFonts w:ascii="宋体" w:hAnsi="宋体" w:cs="Arial" w:hint="eastAsia"/>
          <w:b/>
          <w:sz w:val="18"/>
          <w:szCs w:val="18"/>
        </w:rPr>
        <w:tab/>
        <w:t xml:space="preserve">                    </w:t>
      </w:r>
    </w:p>
    <w:p w14:paraId="5D1D07A5" w14:textId="77777777" w:rsidR="00664BC8" w:rsidRDefault="00664BC8" w:rsidP="00664BC8">
      <w:pPr>
        <w:tabs>
          <w:tab w:val="left" w:pos="1260"/>
          <w:tab w:val="left" w:pos="1620"/>
        </w:tabs>
        <w:spacing w:line="0" w:lineRule="atLeast"/>
        <w:jc w:val="left"/>
        <w:textAlignment w:val="baseline"/>
        <w:rPr>
          <w:rFonts w:ascii="宋体" w:hAnsi="宋体"/>
          <w:b/>
          <w:color w:val="17439A"/>
          <w:sz w:val="22"/>
          <w:szCs w:val="22"/>
          <w:shd w:val="pct10" w:color="auto" w:fill="FFFFFF"/>
        </w:rPr>
      </w:pPr>
      <w:r>
        <w:rPr>
          <w:rFonts w:ascii="宋体" w:hAnsi="宋体" w:hint="eastAsia"/>
          <w:b/>
          <w:color w:val="17439A"/>
          <w:sz w:val="22"/>
          <w:szCs w:val="22"/>
          <w:shd w:val="pct10" w:color="auto" w:fill="FFFFFF"/>
        </w:rPr>
        <w:t xml:space="preserve">发表论文及获奖情况                                                                             </w:t>
      </w:r>
    </w:p>
    <w:p w14:paraId="3DBB1CE8" w14:textId="7ACDAC4B" w:rsidR="00664BC8" w:rsidRDefault="00664BC8" w:rsidP="00B73E60">
      <w:pPr>
        <w:spacing w:line="0" w:lineRule="atLeast"/>
        <w:textAlignment w:val="baseline"/>
        <w:rPr>
          <w:rFonts w:ascii="宋体" w:hAnsi="宋体"/>
          <w:sz w:val="18"/>
          <w:szCs w:val="18"/>
        </w:rPr>
      </w:pPr>
      <w:r>
        <w:rPr>
          <w:rFonts w:ascii="宋体" w:hAnsi="宋体" w:hint="eastAsia"/>
          <w:sz w:val="18"/>
          <w:szCs w:val="18"/>
        </w:rPr>
        <w:t>2006</w:t>
      </w:r>
      <w:r w:rsidR="00B73E60">
        <w:rPr>
          <w:rFonts w:ascii="宋体" w:hAnsi="宋体" w:hint="eastAsia"/>
          <w:sz w:val="18"/>
          <w:szCs w:val="18"/>
        </w:rPr>
        <w:t>年</w:t>
      </w:r>
      <w:r w:rsidR="00B73E60">
        <w:rPr>
          <w:rFonts w:ascii="宋体" w:hAnsi="宋体"/>
          <w:sz w:val="18"/>
          <w:szCs w:val="18"/>
        </w:rPr>
        <w:t>至</w:t>
      </w:r>
      <w:r>
        <w:rPr>
          <w:rFonts w:ascii="宋体" w:hAnsi="宋体" w:hint="eastAsia"/>
          <w:sz w:val="18"/>
          <w:szCs w:val="18"/>
        </w:rPr>
        <w:t>2010年</w:t>
      </w:r>
      <w:r>
        <w:rPr>
          <w:rFonts w:ascii="宋体" w:hAnsi="宋体" w:hint="eastAsia"/>
          <w:sz w:val="18"/>
          <w:szCs w:val="18"/>
        </w:rPr>
        <w:tab/>
      </w:r>
      <w:r>
        <w:rPr>
          <w:rFonts w:ascii="宋体" w:hAnsi="宋体" w:hint="eastAsia"/>
          <w:sz w:val="18"/>
          <w:szCs w:val="18"/>
        </w:rPr>
        <w:tab/>
        <w:t xml:space="preserve"> </w:t>
      </w:r>
      <w:r w:rsidR="00B73E60" w:rsidRPr="00B73E60">
        <w:rPr>
          <w:rFonts w:ascii="宋体" w:hAnsi="宋体" w:hint="eastAsia"/>
          <w:sz w:val="18"/>
          <w:szCs w:val="18"/>
        </w:rPr>
        <w:t>连续</w:t>
      </w:r>
      <w:r>
        <w:rPr>
          <w:rFonts w:ascii="宋体" w:hAnsi="宋体" w:hint="eastAsia"/>
          <w:sz w:val="18"/>
          <w:szCs w:val="18"/>
        </w:rPr>
        <w:t>获得二等奖学金和“三好学生”奖励</w:t>
      </w:r>
    </w:p>
    <w:p w14:paraId="4E50D390" w14:textId="57842C58" w:rsidR="00664BC8" w:rsidRDefault="00664BC8" w:rsidP="00664BC8">
      <w:pPr>
        <w:spacing w:line="0" w:lineRule="atLeast"/>
        <w:jc w:val="left"/>
        <w:textAlignment w:val="baseline"/>
        <w:rPr>
          <w:rFonts w:ascii="宋体" w:hAnsi="宋体"/>
          <w:sz w:val="18"/>
          <w:szCs w:val="18"/>
        </w:rPr>
      </w:pPr>
      <w:r>
        <w:rPr>
          <w:rFonts w:ascii="宋体" w:hAnsi="宋体" w:hint="eastAsia"/>
          <w:sz w:val="18"/>
          <w:szCs w:val="18"/>
        </w:rPr>
        <w:t>2010年10月</w:t>
      </w:r>
      <w:r>
        <w:rPr>
          <w:rFonts w:ascii="宋体" w:hAnsi="宋体" w:hint="eastAsia"/>
          <w:sz w:val="18"/>
          <w:szCs w:val="18"/>
        </w:rPr>
        <w:tab/>
      </w:r>
      <w:r>
        <w:rPr>
          <w:rFonts w:ascii="宋体" w:hAnsi="宋体" w:hint="eastAsia"/>
          <w:sz w:val="18"/>
          <w:szCs w:val="18"/>
        </w:rPr>
        <w:tab/>
      </w:r>
      <w:r>
        <w:rPr>
          <w:rFonts w:ascii="宋体" w:hAnsi="宋体" w:hint="eastAsia"/>
          <w:sz w:val="18"/>
          <w:szCs w:val="18"/>
        </w:rPr>
        <w:tab/>
        <w:t xml:space="preserve"> </w:t>
      </w:r>
      <w:r w:rsidR="00C230B3">
        <w:rPr>
          <w:rFonts w:ascii="宋体" w:hAnsi="宋体" w:hint="eastAsia"/>
          <w:sz w:val="18"/>
          <w:szCs w:val="18"/>
        </w:rPr>
        <w:t>获得</w:t>
      </w:r>
      <w:r>
        <w:rPr>
          <w:rFonts w:ascii="宋体" w:hAnsi="宋体" w:hint="eastAsia"/>
          <w:sz w:val="18"/>
          <w:szCs w:val="18"/>
        </w:rPr>
        <w:t>优秀团员</w:t>
      </w:r>
      <w:r w:rsidR="00C230B3">
        <w:rPr>
          <w:rFonts w:ascii="宋体" w:hAnsi="宋体" w:hint="eastAsia"/>
          <w:sz w:val="18"/>
          <w:szCs w:val="18"/>
        </w:rPr>
        <w:t>称号</w:t>
      </w:r>
    </w:p>
    <w:p w14:paraId="0DD108A4" w14:textId="04A61B64" w:rsidR="00664BC8" w:rsidRDefault="00664BC8" w:rsidP="00664BC8">
      <w:pPr>
        <w:spacing w:line="0" w:lineRule="atLeast"/>
        <w:jc w:val="left"/>
        <w:textAlignment w:val="baseline"/>
        <w:rPr>
          <w:rFonts w:ascii="宋体" w:hAnsi="宋体"/>
          <w:b/>
          <w:sz w:val="18"/>
          <w:szCs w:val="18"/>
        </w:rPr>
      </w:pPr>
      <w:r>
        <w:rPr>
          <w:rFonts w:ascii="宋体" w:hAnsi="宋体" w:hint="eastAsia"/>
          <w:sz w:val="18"/>
          <w:szCs w:val="18"/>
        </w:rPr>
        <w:t>2007年11月</w:t>
      </w:r>
      <w:r>
        <w:rPr>
          <w:rFonts w:ascii="宋体" w:hAnsi="宋体" w:hint="eastAsia"/>
          <w:sz w:val="18"/>
          <w:szCs w:val="18"/>
        </w:rPr>
        <w:tab/>
      </w:r>
      <w:r>
        <w:rPr>
          <w:rFonts w:ascii="宋体" w:hAnsi="宋体" w:hint="eastAsia"/>
          <w:sz w:val="18"/>
          <w:szCs w:val="18"/>
        </w:rPr>
        <w:tab/>
      </w:r>
      <w:r>
        <w:rPr>
          <w:rFonts w:ascii="宋体" w:hAnsi="宋体" w:hint="eastAsia"/>
          <w:sz w:val="18"/>
          <w:szCs w:val="18"/>
        </w:rPr>
        <w:tab/>
        <w:t xml:space="preserve"> </w:t>
      </w:r>
      <w:r w:rsidR="00C230B3">
        <w:rPr>
          <w:rFonts w:ascii="宋体" w:hAnsi="宋体" w:hint="eastAsia"/>
          <w:sz w:val="18"/>
          <w:szCs w:val="18"/>
        </w:rPr>
        <w:t>获得</w:t>
      </w:r>
      <w:r w:rsidRPr="00664BC8">
        <w:rPr>
          <w:rFonts w:ascii="宋体" w:hAnsi="宋体" w:hint="eastAsia"/>
          <w:sz w:val="18"/>
          <w:szCs w:val="18"/>
        </w:rPr>
        <w:t>省级优秀社会实践团队</w:t>
      </w:r>
      <w:r w:rsidR="00E05C49">
        <w:rPr>
          <w:rFonts w:ascii="宋体" w:hAnsi="宋体" w:hint="eastAsia"/>
          <w:sz w:val="18"/>
          <w:szCs w:val="18"/>
        </w:rPr>
        <w:t>一等奖</w:t>
      </w:r>
    </w:p>
    <w:p w14:paraId="26C5DFC2" w14:textId="1EB029B0" w:rsidR="00664BC8" w:rsidRDefault="007F46A5" w:rsidP="00664BC8">
      <w:pPr>
        <w:tabs>
          <w:tab w:val="left" w:pos="1260"/>
          <w:tab w:val="left" w:pos="1620"/>
        </w:tabs>
        <w:spacing w:line="0" w:lineRule="atLeast"/>
        <w:jc w:val="left"/>
        <w:textAlignment w:val="baseline"/>
        <w:rPr>
          <w:rFonts w:ascii="宋体" w:hAnsi="宋体"/>
          <w:b/>
          <w:color w:val="17439A"/>
          <w:sz w:val="22"/>
          <w:szCs w:val="22"/>
          <w:shd w:val="pct10" w:color="auto" w:fill="FFFFFF"/>
        </w:rPr>
      </w:pPr>
      <w:r>
        <w:rPr>
          <w:rFonts w:ascii="宋体" w:hAnsi="宋体" w:hint="eastAsia"/>
          <w:b/>
          <w:color w:val="17439A"/>
          <w:sz w:val="22"/>
          <w:szCs w:val="22"/>
          <w:shd w:val="pct10" w:color="auto" w:fill="FFFFFF"/>
        </w:rPr>
        <w:t>工作经历</w:t>
      </w:r>
      <w:r w:rsidR="00664BC8">
        <w:rPr>
          <w:rFonts w:ascii="宋体" w:hAnsi="宋体" w:hint="eastAsia"/>
          <w:b/>
          <w:color w:val="17439A"/>
          <w:sz w:val="22"/>
          <w:szCs w:val="22"/>
          <w:shd w:val="pct10" w:color="auto" w:fill="FFFFFF"/>
        </w:rPr>
        <w:t xml:space="preserve">                                                                                      </w:t>
      </w:r>
    </w:p>
    <w:p w14:paraId="3902F0D5" w14:textId="4CD0CC50" w:rsidR="0018605C" w:rsidRDefault="0018605C" w:rsidP="0018605C">
      <w:pPr>
        <w:overflowPunct w:val="0"/>
        <w:spacing w:line="240" w:lineRule="atLeast"/>
        <w:jc w:val="left"/>
        <w:textAlignment w:val="baseline"/>
        <w:rPr>
          <w:rFonts w:ascii="宋体" w:hAnsi="宋体"/>
          <w:sz w:val="18"/>
          <w:szCs w:val="18"/>
        </w:rPr>
      </w:pPr>
      <w:r>
        <w:rPr>
          <w:rFonts w:ascii="宋体" w:hAnsi="宋体" w:hint="eastAsia"/>
          <w:sz w:val="18"/>
          <w:szCs w:val="18"/>
        </w:rPr>
        <w:t xml:space="preserve">2013年6月-至今        </w:t>
      </w:r>
      <w:r>
        <w:rPr>
          <w:rFonts w:ascii="宋体" w:hAnsi="宋体" w:hint="eastAsia"/>
          <w:b/>
          <w:sz w:val="18"/>
          <w:szCs w:val="18"/>
          <w:u w:val="single"/>
        </w:rPr>
        <w:t xml:space="preserve">清华大学经济管理学院                             </w:t>
      </w:r>
      <w:r w:rsidR="00B73E60">
        <w:rPr>
          <w:rFonts w:ascii="宋体" w:hAnsi="宋体"/>
          <w:b/>
          <w:sz w:val="18"/>
          <w:szCs w:val="18"/>
          <w:u w:val="single"/>
        </w:rPr>
        <w:t xml:space="preserve">      </w:t>
      </w:r>
      <w:r w:rsidR="002C3EAC">
        <w:rPr>
          <w:rFonts w:ascii="宋体" w:hAnsi="宋体" w:hint="eastAsia"/>
          <w:b/>
          <w:sz w:val="18"/>
          <w:szCs w:val="18"/>
          <w:u w:val="single"/>
        </w:rPr>
        <w:t>会计</w:t>
      </w:r>
      <w:r w:rsidR="007E5272">
        <w:rPr>
          <w:rFonts w:ascii="宋体" w:hAnsi="宋体" w:hint="eastAsia"/>
          <w:b/>
          <w:sz w:val="18"/>
          <w:szCs w:val="18"/>
          <w:u w:val="single"/>
        </w:rPr>
        <w:t>硕士项目主管</w:t>
      </w:r>
      <w:r>
        <w:rPr>
          <w:rFonts w:ascii="宋体" w:hAnsi="宋体" w:hint="eastAsia"/>
          <w:b/>
          <w:sz w:val="18"/>
          <w:szCs w:val="18"/>
          <w:u w:val="single"/>
        </w:rPr>
        <w:t xml:space="preserve">                                     </w:t>
      </w:r>
    </w:p>
    <w:p w14:paraId="75393C48" w14:textId="5AAABB37" w:rsidR="0018605C" w:rsidRDefault="0018605C" w:rsidP="0018605C">
      <w:pPr>
        <w:spacing w:line="0" w:lineRule="atLeast"/>
        <w:ind w:left="1600" w:firstLine="420"/>
        <w:jc w:val="left"/>
        <w:textAlignment w:val="baseline"/>
        <w:rPr>
          <w:rFonts w:ascii="宋体" w:hAnsi="宋体" w:cs="Arial"/>
          <w:color w:val="000000" w:themeColor="text1"/>
          <w:sz w:val="18"/>
          <w:szCs w:val="18"/>
        </w:rPr>
      </w:pPr>
      <w:r>
        <w:rPr>
          <w:rFonts w:ascii="宋体" w:hAnsi="宋体" w:cs="Arial"/>
          <w:color w:val="BFBFBF"/>
          <w:sz w:val="18"/>
          <w:szCs w:val="18"/>
        </w:rPr>
        <w:t>◆</w:t>
      </w:r>
      <w:r w:rsidR="007F03C8">
        <w:rPr>
          <w:rFonts w:ascii="宋体" w:hAnsi="宋体" w:cs="Arial" w:hint="eastAsia"/>
          <w:color w:val="000000" w:themeColor="text1"/>
          <w:sz w:val="18"/>
          <w:szCs w:val="18"/>
        </w:rPr>
        <w:t>负责会计硕士的招生和录取工作</w:t>
      </w:r>
      <w:r>
        <w:rPr>
          <w:rFonts w:ascii="宋体" w:hAnsi="宋体" w:cs="Arial" w:hint="eastAsia"/>
          <w:color w:val="000000" w:themeColor="text1"/>
          <w:sz w:val="18"/>
          <w:szCs w:val="18"/>
        </w:rPr>
        <w:t>。</w:t>
      </w:r>
    </w:p>
    <w:p w14:paraId="24C3533B" w14:textId="1FDB0ABB" w:rsidR="0018605C" w:rsidRDefault="0018605C" w:rsidP="0018605C">
      <w:pPr>
        <w:spacing w:line="0" w:lineRule="atLeast"/>
        <w:ind w:left="1600" w:firstLine="420"/>
        <w:jc w:val="left"/>
        <w:textAlignment w:val="baseline"/>
        <w:rPr>
          <w:rFonts w:ascii="宋体" w:hAnsi="宋体" w:cs="Arial"/>
          <w:color w:val="000000" w:themeColor="text1"/>
          <w:sz w:val="18"/>
          <w:szCs w:val="18"/>
        </w:rPr>
      </w:pPr>
      <w:r>
        <w:rPr>
          <w:rFonts w:ascii="宋体" w:hAnsi="宋体" w:cs="Arial"/>
          <w:color w:val="BFBFBF"/>
          <w:sz w:val="18"/>
          <w:szCs w:val="18"/>
        </w:rPr>
        <w:t>◆</w:t>
      </w:r>
      <w:r w:rsidR="007F03C8">
        <w:rPr>
          <w:rFonts w:ascii="宋体" w:hAnsi="宋体" w:cs="Arial" w:hint="eastAsia"/>
          <w:color w:val="000000" w:themeColor="text1"/>
          <w:sz w:val="18"/>
          <w:szCs w:val="18"/>
        </w:rPr>
        <w:t>负责整个硕士项目的出国交换及双学位工作</w:t>
      </w:r>
      <w:r>
        <w:rPr>
          <w:rFonts w:ascii="宋体" w:hAnsi="宋体" w:cs="Arial" w:hint="eastAsia"/>
          <w:color w:val="000000" w:themeColor="text1"/>
          <w:sz w:val="18"/>
          <w:szCs w:val="18"/>
        </w:rPr>
        <w:t>。</w:t>
      </w:r>
    </w:p>
    <w:p w14:paraId="46C2C62C" w14:textId="1428B93B" w:rsidR="00AC0072" w:rsidRDefault="007F03C8" w:rsidP="00AC0072">
      <w:pPr>
        <w:spacing w:line="0" w:lineRule="atLeast"/>
        <w:ind w:left="1600" w:firstLine="420"/>
        <w:jc w:val="left"/>
        <w:textAlignment w:val="baseline"/>
        <w:rPr>
          <w:rFonts w:ascii="宋体" w:hAnsi="宋体" w:cs="Arial"/>
          <w:color w:val="000000" w:themeColor="text1"/>
          <w:sz w:val="18"/>
          <w:szCs w:val="18"/>
        </w:rPr>
      </w:pPr>
      <w:r>
        <w:rPr>
          <w:rFonts w:ascii="宋体" w:hAnsi="宋体" w:cs="Arial"/>
          <w:color w:val="BFBFBF"/>
          <w:sz w:val="18"/>
          <w:szCs w:val="18"/>
        </w:rPr>
        <w:t>◆</w:t>
      </w:r>
      <w:r w:rsidR="00AC0072">
        <w:rPr>
          <w:rFonts w:ascii="宋体" w:hAnsi="宋体" w:cs="Arial" w:hint="eastAsia"/>
          <w:color w:val="000000" w:themeColor="text1"/>
          <w:sz w:val="18"/>
          <w:szCs w:val="18"/>
        </w:rPr>
        <w:t>负责整个硕士项目的宣传和推广及网站维护工作。</w:t>
      </w:r>
    </w:p>
    <w:p w14:paraId="4672FF91" w14:textId="25A950D0" w:rsidR="00283325" w:rsidRDefault="00C211F5" w:rsidP="00283325">
      <w:pPr>
        <w:tabs>
          <w:tab w:val="left" w:pos="1260"/>
          <w:tab w:val="left" w:pos="1620"/>
        </w:tabs>
        <w:spacing w:line="0" w:lineRule="atLeast"/>
        <w:jc w:val="left"/>
        <w:textAlignment w:val="baseline"/>
        <w:rPr>
          <w:rFonts w:ascii="宋体" w:hAnsi="宋体"/>
          <w:b/>
          <w:color w:val="17439A"/>
          <w:sz w:val="22"/>
          <w:szCs w:val="22"/>
          <w:shd w:val="pct10" w:color="auto" w:fill="FFFFFF"/>
        </w:rPr>
      </w:pPr>
      <w:r>
        <w:rPr>
          <w:rFonts w:ascii="宋体" w:hAnsi="宋体" w:hint="eastAsia"/>
          <w:b/>
          <w:color w:val="17439A"/>
          <w:sz w:val="22"/>
          <w:szCs w:val="22"/>
          <w:shd w:val="pct10" w:color="auto" w:fill="FFFFFF"/>
        </w:rPr>
        <w:t>项目经历</w:t>
      </w:r>
      <w:r w:rsidR="00283325">
        <w:rPr>
          <w:rFonts w:ascii="宋体" w:hAnsi="宋体" w:hint="eastAsia"/>
          <w:b/>
          <w:color w:val="17439A"/>
          <w:sz w:val="22"/>
          <w:szCs w:val="22"/>
          <w:shd w:val="pct10" w:color="auto" w:fill="FFFFFF"/>
        </w:rPr>
        <w:t xml:space="preserve">                                                                                       </w:t>
      </w:r>
    </w:p>
    <w:p w14:paraId="27EC1070" w14:textId="0AA64AE0" w:rsidR="00C211F5" w:rsidRPr="00C211F5" w:rsidRDefault="00C211F5" w:rsidP="00C211F5">
      <w:pPr>
        <w:overflowPunct w:val="0"/>
        <w:spacing w:line="240" w:lineRule="atLeast"/>
        <w:jc w:val="left"/>
        <w:textAlignment w:val="baseline"/>
        <w:rPr>
          <w:rFonts w:ascii="宋体" w:hAnsi="宋体"/>
          <w:b/>
          <w:color w:val="000000"/>
          <w:sz w:val="18"/>
          <w:szCs w:val="18"/>
        </w:rPr>
      </w:pPr>
      <w:r>
        <w:rPr>
          <w:rFonts w:ascii="宋体" w:hAnsi="宋体" w:cs="Arial" w:hint="eastAsia"/>
          <w:color w:val="000000" w:themeColor="text1"/>
          <w:sz w:val="18"/>
          <w:szCs w:val="18"/>
        </w:rPr>
        <w:t xml:space="preserve">2012年6月-2012年8月  </w:t>
      </w:r>
      <w:r>
        <w:rPr>
          <w:rFonts w:ascii="宋体" w:hAnsi="宋体" w:hint="eastAsia"/>
          <w:b/>
          <w:sz w:val="18"/>
          <w:szCs w:val="18"/>
          <w:u w:val="single"/>
        </w:rPr>
        <w:t>分析中国公司债券存在的融资问题</w:t>
      </w:r>
      <w:r>
        <w:rPr>
          <w:rFonts w:ascii="宋体" w:hAnsi="宋体" w:hint="eastAsia"/>
          <w:sz w:val="18"/>
          <w:szCs w:val="18"/>
          <w:u w:val="single"/>
        </w:rPr>
        <w:tab/>
      </w:r>
      <w:r>
        <w:rPr>
          <w:rFonts w:ascii="宋体" w:hAnsi="宋体" w:hint="eastAsia"/>
          <w:sz w:val="18"/>
          <w:szCs w:val="18"/>
          <w:u w:val="single"/>
        </w:rPr>
        <w:tab/>
      </w:r>
      <w:r>
        <w:rPr>
          <w:rFonts w:ascii="宋体" w:hAnsi="宋体" w:hint="eastAsia"/>
          <w:sz w:val="18"/>
          <w:szCs w:val="18"/>
          <w:u w:val="single"/>
        </w:rPr>
        <w:tab/>
      </w:r>
      <w:r w:rsidRPr="00C211F5">
        <w:rPr>
          <w:rFonts w:ascii="宋体" w:hAnsi="宋体" w:hint="eastAsia"/>
          <w:b/>
          <w:sz w:val="18"/>
          <w:szCs w:val="18"/>
          <w:u w:val="single"/>
        </w:rPr>
        <w:t xml:space="preserve">            </w:t>
      </w:r>
      <w:r w:rsidR="004E180D">
        <w:rPr>
          <w:rFonts w:ascii="宋体" w:hAnsi="宋体" w:hint="eastAsia"/>
          <w:b/>
          <w:sz w:val="18"/>
          <w:szCs w:val="18"/>
          <w:u w:val="single"/>
        </w:rPr>
        <w:t xml:space="preserve"> </w:t>
      </w:r>
      <w:r w:rsidRPr="00C211F5">
        <w:rPr>
          <w:rFonts w:ascii="宋体" w:hAnsi="宋体" w:hint="eastAsia"/>
          <w:b/>
          <w:sz w:val="18"/>
          <w:szCs w:val="18"/>
          <w:u w:val="single"/>
        </w:rPr>
        <w:t>格拉斯哥大学</w:t>
      </w:r>
      <w:r>
        <w:rPr>
          <w:rFonts w:ascii="宋体" w:hAnsi="宋体" w:hint="eastAsia"/>
          <w:b/>
          <w:sz w:val="18"/>
          <w:szCs w:val="18"/>
          <w:u w:val="single"/>
        </w:rPr>
        <w:t xml:space="preserve">                                 </w:t>
      </w:r>
    </w:p>
    <w:p w14:paraId="1DFEDEFE" w14:textId="6B3E68A6" w:rsidR="00C211F5" w:rsidRPr="00C211F5" w:rsidRDefault="00C211F5" w:rsidP="00C211F5">
      <w:pPr>
        <w:rPr>
          <w:rFonts w:ascii="宋体" w:hAnsi="宋体"/>
          <w:sz w:val="18"/>
          <w:szCs w:val="18"/>
        </w:rPr>
      </w:pPr>
      <w:r>
        <w:rPr>
          <w:rFonts w:ascii="宋体" w:hAnsi="宋体" w:cs="Arial" w:hint="eastAsia"/>
          <w:color w:val="BFBFBF"/>
          <w:sz w:val="18"/>
          <w:szCs w:val="18"/>
        </w:rPr>
        <w:t xml:space="preserve">                      </w:t>
      </w:r>
      <w:r w:rsidRPr="00C211F5">
        <w:rPr>
          <w:rFonts w:ascii="宋体" w:hAnsi="宋体" w:cs="Arial"/>
          <w:color w:val="BFBFBF"/>
          <w:sz w:val="18"/>
          <w:szCs w:val="18"/>
        </w:rPr>
        <w:t>◆</w:t>
      </w:r>
      <w:r w:rsidRPr="00C211F5">
        <w:rPr>
          <w:rFonts w:ascii="宋体" w:hAnsi="宋体" w:hint="eastAsia"/>
          <w:sz w:val="18"/>
          <w:szCs w:val="18"/>
        </w:rPr>
        <w:t>选定20个不同分类的公司，并根据moody的信用评估，划分AAA-BB进行分类总结。</w:t>
      </w:r>
    </w:p>
    <w:p w14:paraId="55BD6E65" w14:textId="209B27B0" w:rsidR="00C211F5" w:rsidRPr="00C211F5" w:rsidRDefault="00C211F5" w:rsidP="00C211F5">
      <w:pPr>
        <w:rPr>
          <w:rFonts w:ascii="宋体" w:hAnsi="宋体"/>
          <w:sz w:val="18"/>
          <w:szCs w:val="18"/>
        </w:rPr>
      </w:pPr>
      <w:r>
        <w:rPr>
          <w:rFonts w:ascii="宋体" w:hAnsi="宋体" w:hint="eastAsia"/>
          <w:sz w:val="18"/>
          <w:szCs w:val="18"/>
        </w:rPr>
        <w:t xml:space="preserve">                      </w:t>
      </w:r>
      <w:r w:rsidRPr="00C211F5">
        <w:rPr>
          <w:rFonts w:ascii="宋体" w:hAnsi="宋体" w:cs="Arial"/>
          <w:color w:val="BFBFBF"/>
          <w:sz w:val="18"/>
          <w:szCs w:val="18"/>
        </w:rPr>
        <w:t>◆</w:t>
      </w:r>
      <w:r w:rsidRPr="00C211F5">
        <w:rPr>
          <w:rFonts w:ascii="宋体" w:hAnsi="宋体" w:hint="eastAsia"/>
          <w:sz w:val="18"/>
          <w:szCs w:val="18"/>
        </w:rPr>
        <w:t>通过运用OLS模型对所选取的公司债券进行回归分析。</w:t>
      </w:r>
    </w:p>
    <w:p w14:paraId="5F40F467" w14:textId="49BF4229" w:rsidR="00C211F5" w:rsidRDefault="00C211F5" w:rsidP="00C211F5">
      <w:pPr>
        <w:rPr>
          <w:rFonts w:ascii="宋体" w:hAnsi="宋体"/>
          <w:sz w:val="18"/>
          <w:szCs w:val="18"/>
        </w:rPr>
      </w:pPr>
      <w:r>
        <w:rPr>
          <w:rFonts w:ascii="宋体" w:hAnsi="宋体" w:hint="eastAsia"/>
          <w:sz w:val="18"/>
          <w:szCs w:val="18"/>
        </w:rPr>
        <w:t xml:space="preserve">                      </w:t>
      </w:r>
      <w:r w:rsidRPr="00C211F5">
        <w:rPr>
          <w:rFonts w:ascii="宋体" w:hAnsi="宋体" w:cs="Arial"/>
          <w:color w:val="BFBFBF"/>
          <w:sz w:val="18"/>
          <w:szCs w:val="18"/>
        </w:rPr>
        <w:t>◆</w:t>
      </w:r>
      <w:r w:rsidRPr="00C211F5">
        <w:rPr>
          <w:rFonts w:ascii="宋体" w:hAnsi="宋体" w:hint="eastAsia"/>
          <w:sz w:val="18"/>
          <w:szCs w:val="18"/>
        </w:rPr>
        <w:t>20运用Excel、</w:t>
      </w:r>
      <w:proofErr w:type="spellStart"/>
      <w:r w:rsidRPr="00C211F5">
        <w:rPr>
          <w:rFonts w:ascii="宋体" w:hAnsi="宋体" w:hint="eastAsia"/>
          <w:sz w:val="18"/>
          <w:szCs w:val="18"/>
        </w:rPr>
        <w:t>Matlab</w:t>
      </w:r>
      <w:proofErr w:type="spellEnd"/>
      <w:r w:rsidRPr="00C211F5">
        <w:rPr>
          <w:rFonts w:ascii="宋体" w:hAnsi="宋体" w:hint="eastAsia"/>
          <w:sz w:val="18"/>
          <w:szCs w:val="18"/>
        </w:rPr>
        <w:t>和Bloomberg软件进行数据统计、研究，独立撰写1万2千字的英文研究报告。</w:t>
      </w:r>
      <w:r w:rsidRPr="00C211F5">
        <w:rPr>
          <w:rFonts w:ascii="宋体" w:hAnsi="宋体"/>
          <w:sz w:val="18"/>
          <w:szCs w:val="18"/>
        </w:rPr>
        <w:t xml:space="preserve"> </w:t>
      </w:r>
    </w:p>
    <w:p w14:paraId="4560F4E6" w14:textId="3CEB7041" w:rsidR="007F46A5" w:rsidRDefault="007F46A5" w:rsidP="007F46A5">
      <w:pPr>
        <w:overflowPunct w:val="0"/>
        <w:spacing w:line="240" w:lineRule="atLeast"/>
        <w:jc w:val="left"/>
        <w:textAlignment w:val="baseline"/>
        <w:rPr>
          <w:rFonts w:ascii="宋体" w:hAnsi="宋体"/>
          <w:sz w:val="18"/>
          <w:szCs w:val="18"/>
        </w:rPr>
      </w:pPr>
      <w:r>
        <w:rPr>
          <w:rFonts w:ascii="宋体" w:hAnsi="宋体" w:hint="eastAsia"/>
          <w:sz w:val="18"/>
          <w:szCs w:val="18"/>
        </w:rPr>
        <w:t xml:space="preserve">2014年1月-2014年4月 </w:t>
      </w:r>
      <w:r w:rsidR="004E180D">
        <w:rPr>
          <w:rFonts w:ascii="宋体" w:hAnsi="宋体" w:hint="eastAsia"/>
          <w:sz w:val="18"/>
          <w:szCs w:val="18"/>
        </w:rPr>
        <w:t xml:space="preserve"> </w:t>
      </w:r>
      <w:r>
        <w:rPr>
          <w:rFonts w:ascii="宋体" w:hAnsi="宋体" w:hint="eastAsia"/>
          <w:b/>
          <w:sz w:val="18"/>
          <w:szCs w:val="18"/>
          <w:u w:val="single"/>
        </w:rPr>
        <w:t xml:space="preserve">清华大学经济管理学院三十周年院庆                   </w:t>
      </w:r>
      <w:r w:rsidR="00B73E60">
        <w:rPr>
          <w:rFonts w:ascii="宋体" w:hAnsi="宋体"/>
          <w:b/>
          <w:sz w:val="18"/>
          <w:szCs w:val="18"/>
          <w:u w:val="single"/>
        </w:rPr>
        <w:t xml:space="preserve">   </w:t>
      </w:r>
      <w:r>
        <w:rPr>
          <w:rFonts w:ascii="宋体" w:hAnsi="宋体" w:hint="eastAsia"/>
          <w:b/>
          <w:sz w:val="18"/>
          <w:szCs w:val="18"/>
          <w:u w:val="single"/>
        </w:rPr>
        <w:t xml:space="preserve"> 院庆</w:t>
      </w:r>
      <w:r w:rsidR="00B73E60">
        <w:rPr>
          <w:rFonts w:ascii="宋体" w:hAnsi="宋体" w:hint="eastAsia"/>
          <w:b/>
          <w:sz w:val="18"/>
          <w:szCs w:val="18"/>
          <w:u w:val="single"/>
        </w:rPr>
        <w:t>项目</w:t>
      </w:r>
      <w:r>
        <w:rPr>
          <w:rFonts w:ascii="宋体" w:hAnsi="宋体" w:hint="eastAsia"/>
          <w:b/>
          <w:sz w:val="18"/>
          <w:szCs w:val="18"/>
          <w:u w:val="single"/>
        </w:rPr>
        <w:t xml:space="preserve">工作组                                      </w:t>
      </w:r>
    </w:p>
    <w:p w14:paraId="4DA9B22A" w14:textId="77777777" w:rsidR="007F46A5" w:rsidRDefault="007F46A5" w:rsidP="007F46A5">
      <w:pPr>
        <w:spacing w:line="0" w:lineRule="atLeast"/>
        <w:ind w:left="1600" w:firstLine="420"/>
        <w:jc w:val="left"/>
        <w:textAlignment w:val="baseline"/>
        <w:rPr>
          <w:rFonts w:ascii="宋体" w:hAnsi="宋体" w:cs="Arial"/>
          <w:color w:val="000000" w:themeColor="text1"/>
          <w:sz w:val="18"/>
          <w:szCs w:val="18"/>
        </w:rPr>
      </w:pPr>
      <w:r>
        <w:rPr>
          <w:rFonts w:ascii="宋体" w:hAnsi="宋体" w:cs="Arial"/>
          <w:color w:val="BFBFBF"/>
          <w:sz w:val="18"/>
          <w:szCs w:val="18"/>
        </w:rPr>
        <w:t>◆</w:t>
      </w:r>
      <w:r>
        <w:rPr>
          <w:rFonts w:ascii="宋体" w:hAnsi="宋体" w:cs="Arial" w:hint="eastAsia"/>
          <w:color w:val="000000" w:themeColor="text1"/>
          <w:sz w:val="18"/>
          <w:szCs w:val="18"/>
        </w:rPr>
        <w:t>主要负责三个活动：</w:t>
      </w:r>
    </w:p>
    <w:p w14:paraId="5A7CF47E" w14:textId="63FBB99B" w:rsidR="007F46A5" w:rsidRDefault="007F46A5" w:rsidP="007F46A5">
      <w:pPr>
        <w:spacing w:line="0" w:lineRule="atLeast"/>
        <w:ind w:left="1600" w:firstLine="420"/>
        <w:jc w:val="left"/>
        <w:textAlignment w:val="baseline"/>
        <w:rPr>
          <w:rFonts w:ascii="宋体" w:hAnsi="宋体" w:cs="Arial"/>
          <w:color w:val="000000" w:themeColor="text1"/>
          <w:sz w:val="18"/>
          <w:szCs w:val="18"/>
        </w:rPr>
      </w:pPr>
      <w:r>
        <w:rPr>
          <w:rFonts w:ascii="宋体" w:hAnsi="宋体" w:cs="Arial" w:hint="eastAsia"/>
          <w:color w:val="000000" w:themeColor="text1"/>
          <w:sz w:val="18"/>
          <w:szCs w:val="18"/>
        </w:rPr>
        <w:t>1、经济学院院长论坛：起草邀请函，并组织会议的进行。</w:t>
      </w:r>
    </w:p>
    <w:p w14:paraId="0578DE06" w14:textId="0C7E4A79" w:rsidR="007F46A5" w:rsidRDefault="007F46A5" w:rsidP="007F46A5">
      <w:pPr>
        <w:spacing w:line="0" w:lineRule="atLeast"/>
        <w:ind w:left="1600" w:firstLine="420"/>
        <w:jc w:val="left"/>
        <w:textAlignment w:val="baseline"/>
        <w:rPr>
          <w:rFonts w:ascii="宋体" w:hAnsi="宋体" w:cs="Arial"/>
          <w:color w:val="000000" w:themeColor="text1"/>
          <w:sz w:val="18"/>
          <w:szCs w:val="18"/>
        </w:rPr>
      </w:pPr>
      <w:r>
        <w:rPr>
          <w:rFonts w:ascii="宋体" w:hAnsi="宋体" w:cs="Arial" w:hint="eastAsia"/>
          <w:color w:val="000000" w:themeColor="text1"/>
          <w:sz w:val="18"/>
          <w:szCs w:val="18"/>
        </w:rPr>
        <w:t>2、</w:t>
      </w:r>
      <w:r>
        <w:rPr>
          <w:rFonts w:ascii="宋体" w:hAnsi="宋体" w:cs="Arial"/>
          <w:color w:val="000000" w:themeColor="text1"/>
          <w:sz w:val="18"/>
          <w:szCs w:val="18"/>
        </w:rPr>
        <w:t>EMBA</w:t>
      </w:r>
      <w:r>
        <w:rPr>
          <w:rFonts w:ascii="宋体" w:hAnsi="宋体" w:cs="Arial" w:hint="eastAsia"/>
          <w:color w:val="000000" w:themeColor="text1"/>
          <w:sz w:val="18"/>
          <w:szCs w:val="18"/>
        </w:rPr>
        <w:t xml:space="preserve"> </w:t>
      </w:r>
      <w:r>
        <w:rPr>
          <w:rFonts w:ascii="宋体" w:hAnsi="宋体" w:cs="Arial"/>
          <w:color w:val="000000" w:themeColor="text1"/>
          <w:sz w:val="18"/>
          <w:szCs w:val="18"/>
        </w:rPr>
        <w:t>Council</w:t>
      </w:r>
      <w:r>
        <w:rPr>
          <w:rFonts w:ascii="宋体" w:hAnsi="宋体" w:cs="Arial" w:hint="eastAsia"/>
          <w:color w:val="000000" w:themeColor="text1"/>
          <w:sz w:val="18"/>
          <w:szCs w:val="18"/>
        </w:rPr>
        <w:t>亚太年会：撰写新闻稿并接待与会嘉宾。</w:t>
      </w:r>
    </w:p>
    <w:p w14:paraId="5C41D7F5" w14:textId="77777777" w:rsidR="007F46A5" w:rsidRDefault="007F46A5" w:rsidP="007F46A5">
      <w:pPr>
        <w:spacing w:line="0" w:lineRule="atLeast"/>
        <w:ind w:left="1600" w:firstLine="420"/>
        <w:jc w:val="left"/>
        <w:textAlignment w:val="baseline"/>
        <w:rPr>
          <w:rFonts w:ascii="宋体" w:hAnsi="宋体" w:cs="Arial"/>
          <w:color w:val="000000" w:themeColor="text1"/>
          <w:sz w:val="18"/>
          <w:szCs w:val="18"/>
        </w:rPr>
      </w:pPr>
      <w:r>
        <w:rPr>
          <w:rFonts w:ascii="宋体" w:hAnsi="宋体" w:cs="Arial" w:hint="eastAsia"/>
          <w:color w:val="000000" w:themeColor="text1"/>
          <w:sz w:val="18"/>
          <w:szCs w:val="18"/>
        </w:rPr>
        <w:t>3、师生重聚共续活动：起草邀请函并联系嘉宾；分不作为区域并安排4000人的座位；撰写报文及联系各个</w:t>
      </w:r>
    </w:p>
    <w:p w14:paraId="1CF19A35" w14:textId="084F7454" w:rsidR="007F46A5" w:rsidRDefault="007F46A5" w:rsidP="007F46A5">
      <w:pPr>
        <w:spacing w:line="0" w:lineRule="atLeast"/>
        <w:ind w:left="1600" w:firstLine="420"/>
        <w:jc w:val="left"/>
        <w:textAlignment w:val="baseline"/>
        <w:rPr>
          <w:rFonts w:ascii="宋体" w:hAnsi="宋体" w:cs="Arial"/>
          <w:color w:val="000000" w:themeColor="text1"/>
          <w:sz w:val="18"/>
          <w:szCs w:val="18"/>
        </w:rPr>
      </w:pPr>
      <w:r>
        <w:rPr>
          <w:rFonts w:ascii="宋体" w:hAnsi="宋体" w:cs="Arial" w:hint="eastAsia"/>
          <w:color w:val="000000" w:themeColor="text1"/>
          <w:sz w:val="18"/>
          <w:szCs w:val="18"/>
        </w:rPr>
        <w:t>办公室的负责人员，协助组织安排整个大会。</w:t>
      </w:r>
    </w:p>
    <w:p w14:paraId="7BB5A736" w14:textId="77777777" w:rsidR="007F46A5" w:rsidRDefault="007F46A5" w:rsidP="007F46A5">
      <w:pPr>
        <w:spacing w:line="0" w:lineRule="atLeast"/>
        <w:ind w:left="1600" w:firstLine="420"/>
        <w:jc w:val="left"/>
        <w:textAlignment w:val="baseline"/>
        <w:rPr>
          <w:rFonts w:ascii="宋体" w:hAnsi="宋体" w:cs="Arial"/>
          <w:color w:val="000000" w:themeColor="text1"/>
          <w:sz w:val="18"/>
          <w:szCs w:val="18"/>
        </w:rPr>
      </w:pPr>
      <w:r>
        <w:rPr>
          <w:rFonts w:ascii="宋体" w:hAnsi="宋体" w:cs="Arial"/>
          <w:color w:val="BFBFBF"/>
          <w:sz w:val="18"/>
          <w:szCs w:val="18"/>
        </w:rPr>
        <w:t>◆</w:t>
      </w:r>
      <w:r>
        <w:rPr>
          <w:rFonts w:ascii="宋体" w:hAnsi="宋体" w:cs="Arial" w:hint="eastAsia"/>
          <w:color w:val="000000" w:themeColor="text1"/>
          <w:sz w:val="18"/>
          <w:szCs w:val="18"/>
        </w:rPr>
        <w:t>负责整个三十周年院庆的会议筹备及活动开展。</w:t>
      </w:r>
    </w:p>
    <w:p w14:paraId="02DCB928" w14:textId="2F3E4BE0" w:rsidR="007F46A5" w:rsidRDefault="007F46A5" w:rsidP="007F46A5">
      <w:pPr>
        <w:overflowPunct w:val="0"/>
        <w:spacing w:line="240" w:lineRule="atLeast"/>
        <w:jc w:val="left"/>
        <w:textAlignment w:val="baseline"/>
        <w:rPr>
          <w:rFonts w:ascii="宋体" w:hAnsi="宋体"/>
          <w:sz w:val="18"/>
          <w:szCs w:val="18"/>
        </w:rPr>
      </w:pPr>
      <w:r>
        <w:rPr>
          <w:rFonts w:ascii="宋体" w:hAnsi="宋体" w:hint="eastAsia"/>
          <w:sz w:val="18"/>
          <w:szCs w:val="18"/>
        </w:rPr>
        <w:t xml:space="preserve">2014年1月-2014年4月 </w:t>
      </w:r>
      <w:r w:rsidR="004E180D">
        <w:rPr>
          <w:rFonts w:ascii="宋体" w:hAnsi="宋体" w:hint="eastAsia"/>
          <w:sz w:val="18"/>
          <w:szCs w:val="18"/>
        </w:rPr>
        <w:t xml:space="preserve"> </w:t>
      </w:r>
      <w:r>
        <w:rPr>
          <w:rFonts w:ascii="宋体" w:hAnsi="宋体" w:hint="eastAsia"/>
          <w:b/>
          <w:sz w:val="18"/>
          <w:szCs w:val="18"/>
          <w:u w:val="single"/>
        </w:rPr>
        <w:t xml:space="preserve">清华经管金融系小额信用贷款研究                     </w:t>
      </w:r>
      <w:r w:rsidR="00B73E60">
        <w:rPr>
          <w:rFonts w:ascii="宋体" w:hAnsi="宋体"/>
          <w:b/>
          <w:sz w:val="18"/>
          <w:szCs w:val="18"/>
          <w:u w:val="single"/>
        </w:rPr>
        <w:t xml:space="preserve">  </w:t>
      </w:r>
      <w:r>
        <w:rPr>
          <w:rFonts w:ascii="宋体" w:hAnsi="宋体" w:hint="eastAsia"/>
          <w:b/>
          <w:sz w:val="18"/>
          <w:szCs w:val="18"/>
          <w:u w:val="single"/>
        </w:rPr>
        <w:t xml:space="preserve"> </w:t>
      </w:r>
      <w:r w:rsidR="004E180D">
        <w:rPr>
          <w:rFonts w:ascii="宋体" w:hAnsi="宋体" w:hint="eastAsia"/>
          <w:b/>
          <w:sz w:val="18"/>
          <w:szCs w:val="18"/>
          <w:u w:val="single"/>
        </w:rPr>
        <w:t xml:space="preserve"> </w:t>
      </w:r>
      <w:r>
        <w:rPr>
          <w:rFonts w:ascii="宋体" w:hAnsi="宋体" w:hint="eastAsia"/>
          <w:b/>
          <w:sz w:val="18"/>
          <w:szCs w:val="18"/>
          <w:u w:val="single"/>
        </w:rPr>
        <w:t xml:space="preserve">研究助理                                                                                          </w:t>
      </w:r>
    </w:p>
    <w:p w14:paraId="68B7F4CB" w14:textId="7EC1163F" w:rsidR="007F46A5" w:rsidRDefault="007F46A5" w:rsidP="007F46A5">
      <w:pPr>
        <w:spacing w:line="0" w:lineRule="atLeast"/>
        <w:ind w:left="1600" w:firstLine="420"/>
        <w:jc w:val="left"/>
        <w:textAlignment w:val="baseline"/>
        <w:rPr>
          <w:rFonts w:ascii="宋体" w:hAnsi="宋体" w:cs="Arial"/>
          <w:color w:val="000000" w:themeColor="text1"/>
          <w:sz w:val="18"/>
          <w:szCs w:val="18"/>
        </w:rPr>
      </w:pPr>
      <w:r>
        <w:rPr>
          <w:rFonts w:ascii="宋体" w:hAnsi="宋体" w:cs="Arial"/>
          <w:color w:val="BFBFBF"/>
          <w:sz w:val="18"/>
          <w:szCs w:val="18"/>
        </w:rPr>
        <w:t>◆</w:t>
      </w:r>
      <w:r>
        <w:rPr>
          <w:rFonts w:ascii="宋体" w:hAnsi="宋体" w:cs="Arial" w:hint="eastAsia"/>
          <w:color w:val="000000" w:themeColor="text1"/>
          <w:sz w:val="18"/>
          <w:szCs w:val="18"/>
        </w:rPr>
        <w:t>做金融系</w:t>
      </w:r>
      <w:proofErr w:type="spellStart"/>
      <w:r>
        <w:rPr>
          <w:rFonts w:ascii="宋体" w:hAnsi="宋体" w:cs="Arial"/>
          <w:color w:val="000000" w:themeColor="text1"/>
          <w:sz w:val="18"/>
          <w:szCs w:val="18"/>
        </w:rPr>
        <w:t>Hoansoo</w:t>
      </w:r>
      <w:proofErr w:type="spellEnd"/>
      <w:r>
        <w:rPr>
          <w:rFonts w:ascii="宋体" w:hAnsi="宋体" w:cs="Arial"/>
          <w:color w:val="000000" w:themeColor="text1"/>
          <w:sz w:val="18"/>
          <w:szCs w:val="18"/>
        </w:rPr>
        <w:t xml:space="preserve"> Lee</w:t>
      </w:r>
      <w:r>
        <w:rPr>
          <w:rFonts w:ascii="宋体" w:hAnsi="宋体" w:cs="Arial" w:hint="eastAsia"/>
          <w:color w:val="000000" w:themeColor="text1"/>
          <w:sz w:val="18"/>
          <w:szCs w:val="18"/>
        </w:rPr>
        <w:t>教授的研究助理，帮助其收集中国小额信用贷款公司的相关数据，并列表分析。</w:t>
      </w:r>
    </w:p>
    <w:p w14:paraId="2BE4DB8A" w14:textId="542D1189" w:rsidR="007F46A5" w:rsidRPr="007F46A5" w:rsidRDefault="007F46A5" w:rsidP="00487082">
      <w:pPr>
        <w:spacing w:line="0" w:lineRule="atLeast"/>
        <w:ind w:left="1600" w:firstLine="420"/>
        <w:jc w:val="left"/>
        <w:textAlignment w:val="baseline"/>
        <w:rPr>
          <w:rFonts w:ascii="宋体" w:hAnsi="宋体" w:cs="Arial"/>
          <w:color w:val="000000" w:themeColor="text1"/>
          <w:sz w:val="18"/>
          <w:szCs w:val="18"/>
        </w:rPr>
      </w:pPr>
      <w:r>
        <w:rPr>
          <w:rFonts w:ascii="宋体" w:hAnsi="宋体" w:cs="Arial"/>
          <w:color w:val="BFBFBF"/>
          <w:sz w:val="18"/>
          <w:szCs w:val="18"/>
        </w:rPr>
        <w:t>◆</w:t>
      </w:r>
      <w:r>
        <w:rPr>
          <w:rFonts w:ascii="宋体" w:hAnsi="宋体" w:cs="Arial" w:hint="eastAsia"/>
          <w:color w:val="000000" w:themeColor="text1"/>
          <w:sz w:val="18"/>
          <w:szCs w:val="18"/>
        </w:rPr>
        <w:t>每周一次视频会议，与其及其哈佛的学生一起讨论，</w:t>
      </w:r>
      <w:r w:rsidRPr="007F46A5">
        <w:rPr>
          <w:rFonts w:ascii="宋体" w:hAnsi="宋体" w:cs="Arial" w:hint="eastAsia"/>
          <w:color w:val="000000" w:themeColor="text1"/>
          <w:sz w:val="18"/>
          <w:szCs w:val="18"/>
        </w:rPr>
        <w:t>进行搜集整理并在下周视频会议时进行讨论。</w:t>
      </w:r>
    </w:p>
    <w:p w14:paraId="71222135" w14:textId="3A5BC2AA" w:rsidR="007F46A5" w:rsidRPr="007F46A5" w:rsidRDefault="007F46A5" w:rsidP="007F46A5">
      <w:pPr>
        <w:spacing w:line="0" w:lineRule="atLeast"/>
        <w:ind w:left="1600" w:firstLine="420"/>
        <w:jc w:val="left"/>
        <w:textAlignment w:val="baseline"/>
        <w:rPr>
          <w:rFonts w:ascii="宋体" w:hAnsi="宋体" w:cs="Arial"/>
          <w:color w:val="000000" w:themeColor="text1"/>
          <w:sz w:val="18"/>
          <w:szCs w:val="18"/>
        </w:rPr>
      </w:pPr>
      <w:r>
        <w:rPr>
          <w:rFonts w:ascii="宋体" w:hAnsi="宋体" w:cs="Arial"/>
          <w:color w:val="BFBFBF"/>
          <w:sz w:val="18"/>
          <w:szCs w:val="18"/>
        </w:rPr>
        <w:t>◆</w:t>
      </w:r>
      <w:r>
        <w:rPr>
          <w:rFonts w:ascii="宋体" w:hAnsi="宋体" w:cs="Arial" w:hint="eastAsia"/>
          <w:color w:val="000000" w:themeColor="text1"/>
          <w:sz w:val="18"/>
          <w:szCs w:val="18"/>
        </w:rPr>
        <w:t>锻炼了阅读paper及搜集整理、分析数据的能力</w:t>
      </w:r>
    </w:p>
    <w:p w14:paraId="7715FB5E" w14:textId="77777777" w:rsidR="00664BC8" w:rsidRDefault="00664BC8" w:rsidP="00664BC8">
      <w:pPr>
        <w:tabs>
          <w:tab w:val="left" w:pos="1260"/>
          <w:tab w:val="left" w:pos="1620"/>
        </w:tabs>
        <w:spacing w:line="0" w:lineRule="atLeast"/>
        <w:jc w:val="left"/>
        <w:textAlignment w:val="baseline"/>
        <w:rPr>
          <w:rFonts w:ascii="宋体" w:hAnsi="宋体"/>
          <w:b/>
          <w:color w:val="17439A"/>
          <w:sz w:val="22"/>
          <w:szCs w:val="22"/>
          <w:shd w:val="pct10" w:color="auto" w:fill="FFFFFF"/>
        </w:rPr>
      </w:pPr>
      <w:r>
        <w:rPr>
          <w:rFonts w:ascii="宋体" w:hAnsi="宋体" w:hint="eastAsia"/>
          <w:b/>
          <w:color w:val="17439A"/>
          <w:sz w:val="22"/>
          <w:szCs w:val="22"/>
          <w:shd w:val="pct10" w:color="auto" w:fill="FFFFFF"/>
        </w:rPr>
        <w:t xml:space="preserve">校园活动                                                                                       </w:t>
      </w:r>
    </w:p>
    <w:p w14:paraId="342EAAD9" w14:textId="6D2056F9" w:rsidR="00664BC8" w:rsidRDefault="00664BC8" w:rsidP="00664BC8">
      <w:pPr>
        <w:tabs>
          <w:tab w:val="left" w:pos="2095"/>
          <w:tab w:val="left" w:pos="3240"/>
        </w:tabs>
        <w:spacing w:line="0" w:lineRule="atLeast"/>
        <w:textAlignment w:val="baseline"/>
        <w:rPr>
          <w:rFonts w:ascii="宋体" w:hAnsi="宋体" w:cs="Arial"/>
          <w:sz w:val="18"/>
          <w:szCs w:val="18"/>
          <w:u w:val="single"/>
        </w:rPr>
      </w:pPr>
      <w:r>
        <w:rPr>
          <w:rFonts w:ascii="宋体" w:hAnsi="宋体" w:cs="Arial" w:hint="eastAsia"/>
          <w:sz w:val="18"/>
          <w:szCs w:val="18"/>
        </w:rPr>
        <w:t>2006-2010年</w:t>
      </w:r>
      <w:r>
        <w:rPr>
          <w:rFonts w:ascii="宋体" w:hAnsi="宋体" w:cs="Arial" w:hint="eastAsia"/>
          <w:sz w:val="18"/>
          <w:szCs w:val="18"/>
        </w:rPr>
        <w:tab/>
        <w:t xml:space="preserve"> </w:t>
      </w:r>
      <w:r>
        <w:rPr>
          <w:rFonts w:ascii="宋体" w:hAnsi="宋体" w:cs="Arial" w:hint="eastAsia"/>
          <w:b/>
          <w:sz w:val="18"/>
          <w:szCs w:val="18"/>
          <w:u w:val="single"/>
        </w:rPr>
        <w:t xml:space="preserve">山东大学         </w:t>
      </w:r>
      <w:r>
        <w:rPr>
          <w:rFonts w:ascii="宋体" w:hAnsi="宋体" w:cs="Arial" w:hint="eastAsia"/>
          <w:sz w:val="18"/>
          <w:szCs w:val="18"/>
          <w:u w:val="single"/>
        </w:rPr>
        <w:t xml:space="preserve">                            </w:t>
      </w:r>
      <w:r w:rsidR="004E180D">
        <w:rPr>
          <w:rFonts w:ascii="宋体" w:hAnsi="宋体" w:cs="Arial" w:hint="eastAsia"/>
          <w:sz w:val="18"/>
          <w:szCs w:val="18"/>
          <w:u w:val="single"/>
        </w:rPr>
        <w:t xml:space="preserve">       </w:t>
      </w:r>
      <w:r>
        <w:rPr>
          <w:rFonts w:ascii="宋体" w:hAnsi="宋体" w:cs="Arial" w:hint="eastAsia"/>
          <w:sz w:val="18"/>
          <w:szCs w:val="18"/>
          <w:u w:val="single"/>
        </w:rPr>
        <w:t xml:space="preserve"> </w:t>
      </w:r>
      <w:r w:rsidR="004E180D">
        <w:rPr>
          <w:rFonts w:ascii="宋体" w:hAnsi="宋体" w:cs="Arial" w:hint="eastAsia"/>
          <w:sz w:val="18"/>
          <w:szCs w:val="18"/>
          <w:u w:val="single"/>
        </w:rPr>
        <w:t xml:space="preserve"> </w:t>
      </w:r>
      <w:r>
        <w:rPr>
          <w:rFonts w:ascii="宋体" w:hAnsi="宋体" w:cs="Arial" w:hint="eastAsia"/>
          <w:sz w:val="18"/>
          <w:szCs w:val="18"/>
          <w:u w:val="single"/>
        </w:rPr>
        <w:t xml:space="preserve"> </w:t>
      </w:r>
      <w:r w:rsidR="003A3576">
        <w:rPr>
          <w:rFonts w:ascii="宋体" w:hAnsi="宋体" w:cs="Arial" w:hint="eastAsia"/>
          <w:b/>
          <w:sz w:val="18"/>
          <w:szCs w:val="18"/>
          <w:u w:val="single"/>
        </w:rPr>
        <w:t xml:space="preserve">就业指导员、班长、           </w:t>
      </w:r>
      <w:r>
        <w:rPr>
          <w:rFonts w:ascii="宋体" w:hAnsi="宋体" w:cs="Arial" w:hint="eastAsia"/>
          <w:b/>
          <w:sz w:val="18"/>
          <w:szCs w:val="18"/>
          <w:u w:val="single"/>
        </w:rPr>
        <w:t xml:space="preserve">           </w:t>
      </w:r>
    </w:p>
    <w:p w14:paraId="7D5D0F96" w14:textId="77777777" w:rsidR="00664BC8" w:rsidRDefault="00664BC8" w:rsidP="00664BC8">
      <w:pPr>
        <w:spacing w:line="0" w:lineRule="atLeast"/>
        <w:ind w:left="1600" w:firstLine="420"/>
        <w:jc w:val="left"/>
        <w:textAlignment w:val="baseline"/>
        <w:rPr>
          <w:rFonts w:ascii="宋体" w:hAnsi="宋体" w:cs="Arial"/>
          <w:sz w:val="18"/>
          <w:szCs w:val="18"/>
        </w:rPr>
      </w:pPr>
      <w:r>
        <w:rPr>
          <w:rFonts w:ascii="宋体" w:hAnsi="宋体" w:cs="Arial"/>
          <w:color w:val="BFBFBF"/>
          <w:sz w:val="18"/>
          <w:szCs w:val="18"/>
        </w:rPr>
        <w:t>◆</w:t>
      </w:r>
      <w:r>
        <w:rPr>
          <w:rFonts w:ascii="宋体" w:hAnsi="宋体" w:cs="Arial" w:hint="eastAsia"/>
          <w:sz w:val="18"/>
          <w:szCs w:val="18"/>
        </w:rPr>
        <w:t>开展班级日常工作，多次发起、主持100人以上会议，管理档案资料，策划毕业晚会及毕业旅行</w:t>
      </w:r>
    </w:p>
    <w:p w14:paraId="762BD5A4" w14:textId="46E229B8" w:rsidR="00664BC8" w:rsidRPr="002533B9" w:rsidRDefault="00664BC8" w:rsidP="00664BC8">
      <w:pPr>
        <w:spacing w:line="0" w:lineRule="atLeast"/>
        <w:ind w:left="1600" w:firstLine="420"/>
        <w:jc w:val="left"/>
        <w:textAlignment w:val="baseline"/>
        <w:rPr>
          <w:rFonts w:ascii="宋体" w:hAnsi="宋体" w:cs="Arial"/>
          <w:sz w:val="18"/>
          <w:szCs w:val="18"/>
        </w:rPr>
      </w:pPr>
      <w:r>
        <w:rPr>
          <w:rFonts w:ascii="宋体" w:hAnsi="宋体" w:cs="Arial"/>
          <w:color w:val="BFBFBF"/>
          <w:sz w:val="18"/>
          <w:szCs w:val="18"/>
        </w:rPr>
        <w:t>◆</w:t>
      </w:r>
      <w:r w:rsidR="002533B9" w:rsidRPr="002533B9">
        <w:rPr>
          <w:rFonts w:ascii="宋体" w:hAnsi="宋体" w:cs="Arial" w:hint="eastAsia"/>
          <w:sz w:val="18"/>
          <w:szCs w:val="18"/>
        </w:rPr>
        <w:t>组织教学相关会议及活动，协调学生与学校之间的信息沟通</w:t>
      </w:r>
    </w:p>
    <w:p w14:paraId="2CE0CB40" w14:textId="38450AF4" w:rsidR="002533B9" w:rsidRPr="002533B9" w:rsidRDefault="002533B9" w:rsidP="00664BC8">
      <w:pPr>
        <w:spacing w:line="0" w:lineRule="atLeast"/>
        <w:ind w:left="1600" w:firstLine="420"/>
        <w:jc w:val="left"/>
        <w:textAlignment w:val="baseline"/>
        <w:rPr>
          <w:rFonts w:ascii="宋体" w:hAnsi="宋体" w:cs="Arial"/>
          <w:sz w:val="18"/>
          <w:szCs w:val="18"/>
        </w:rPr>
      </w:pPr>
      <w:r w:rsidRPr="002533B9">
        <w:rPr>
          <w:rFonts w:ascii="宋体" w:hAnsi="宋体" w:cs="Arial"/>
          <w:color w:val="BFBFBF"/>
          <w:sz w:val="18"/>
          <w:szCs w:val="18"/>
        </w:rPr>
        <w:t>◆</w:t>
      </w:r>
      <w:r w:rsidRPr="002533B9">
        <w:rPr>
          <w:rFonts w:ascii="宋体" w:hAnsi="宋体" w:hint="eastAsia"/>
          <w:color w:val="000000"/>
          <w:kern w:val="0"/>
          <w:sz w:val="18"/>
          <w:szCs w:val="18"/>
        </w:rPr>
        <w:t>负责收集就业信息和资料，供同学参考</w:t>
      </w:r>
    </w:p>
    <w:p w14:paraId="2B44F7DE" w14:textId="0CB570B1" w:rsidR="00664BC8" w:rsidRDefault="00664BC8" w:rsidP="00664BC8">
      <w:pPr>
        <w:tabs>
          <w:tab w:val="left" w:pos="1980"/>
          <w:tab w:val="left" w:pos="3240"/>
        </w:tabs>
        <w:spacing w:line="0" w:lineRule="atLeast"/>
        <w:textAlignment w:val="baseline"/>
        <w:outlineLvl w:val="0"/>
        <w:rPr>
          <w:rFonts w:ascii="宋体" w:hAnsi="宋体"/>
          <w:b/>
          <w:sz w:val="18"/>
          <w:szCs w:val="18"/>
          <w:u w:val="single"/>
        </w:rPr>
      </w:pPr>
      <w:r>
        <w:rPr>
          <w:rFonts w:ascii="宋体" w:hAnsi="宋体" w:hint="eastAsia"/>
          <w:sz w:val="18"/>
          <w:szCs w:val="18"/>
        </w:rPr>
        <w:t>2007年7-8月</w:t>
      </w:r>
      <w:r>
        <w:rPr>
          <w:rFonts w:ascii="宋体" w:hAnsi="宋体" w:hint="eastAsia"/>
          <w:sz w:val="18"/>
          <w:szCs w:val="18"/>
        </w:rPr>
        <w:tab/>
        <w:t xml:space="preserve">  </w:t>
      </w:r>
      <w:r>
        <w:rPr>
          <w:rFonts w:ascii="宋体" w:hAnsi="宋体" w:hint="eastAsia"/>
          <w:b/>
          <w:sz w:val="18"/>
          <w:szCs w:val="18"/>
          <w:u w:val="single"/>
        </w:rPr>
        <w:t xml:space="preserve">山东大学        </w:t>
      </w:r>
      <w:r>
        <w:rPr>
          <w:rFonts w:ascii="宋体" w:hAnsi="宋体" w:hint="eastAsia"/>
          <w:sz w:val="18"/>
          <w:szCs w:val="18"/>
          <w:u w:val="single"/>
        </w:rPr>
        <w:t xml:space="preserve">                               </w:t>
      </w:r>
      <w:r w:rsidR="004E180D">
        <w:rPr>
          <w:rFonts w:ascii="宋体" w:hAnsi="宋体" w:hint="eastAsia"/>
          <w:sz w:val="18"/>
          <w:szCs w:val="18"/>
          <w:u w:val="single"/>
        </w:rPr>
        <w:t xml:space="preserve">        </w:t>
      </w:r>
      <w:r>
        <w:rPr>
          <w:rFonts w:ascii="宋体" w:hAnsi="宋体" w:hint="eastAsia"/>
          <w:b/>
          <w:sz w:val="18"/>
          <w:szCs w:val="18"/>
          <w:u w:val="single"/>
        </w:rPr>
        <w:t xml:space="preserve">暑期社会实践团队领队                         </w:t>
      </w:r>
    </w:p>
    <w:p w14:paraId="0FE5D4D8" w14:textId="2BDE9125" w:rsidR="00664BC8" w:rsidRDefault="00664BC8" w:rsidP="00664BC8">
      <w:pPr>
        <w:tabs>
          <w:tab w:val="right" w:pos="10466"/>
        </w:tabs>
        <w:spacing w:line="0" w:lineRule="atLeast"/>
        <w:ind w:left="1600" w:firstLine="420"/>
        <w:jc w:val="left"/>
        <w:textAlignment w:val="baseline"/>
        <w:rPr>
          <w:rFonts w:ascii="宋体" w:hAnsi="宋体" w:cs="Arial"/>
          <w:sz w:val="18"/>
          <w:szCs w:val="18"/>
        </w:rPr>
      </w:pPr>
      <w:r>
        <w:rPr>
          <w:rFonts w:ascii="宋体" w:hAnsi="宋体" w:cs="Arial"/>
          <w:color w:val="BFBFBF"/>
          <w:sz w:val="18"/>
          <w:szCs w:val="18"/>
        </w:rPr>
        <w:t>◆</w:t>
      </w:r>
      <w:r>
        <w:rPr>
          <w:rFonts w:ascii="宋体" w:hAnsi="宋体" w:cs="Arial" w:hint="eastAsia"/>
          <w:sz w:val="18"/>
          <w:szCs w:val="18"/>
        </w:rPr>
        <w:t>组建团队，进行有效地项目领导，安排活动日程，汇总撰写实践报告，获校级暑</w:t>
      </w:r>
      <w:r w:rsidR="00E05C49">
        <w:rPr>
          <w:rFonts w:ascii="宋体" w:hAnsi="宋体" w:cs="Arial" w:hint="eastAsia"/>
          <w:sz w:val="18"/>
          <w:szCs w:val="18"/>
        </w:rPr>
        <w:t>期社会实践一</w:t>
      </w:r>
      <w:r>
        <w:rPr>
          <w:rFonts w:ascii="宋体" w:hAnsi="宋体" w:cs="Arial" w:hint="eastAsia"/>
          <w:sz w:val="18"/>
          <w:szCs w:val="18"/>
        </w:rPr>
        <w:t>等奖</w:t>
      </w:r>
    </w:p>
    <w:p w14:paraId="7F232A19" w14:textId="77777777" w:rsidR="00664BC8" w:rsidRDefault="00664BC8" w:rsidP="00664BC8">
      <w:pPr>
        <w:tabs>
          <w:tab w:val="left" w:pos="1260"/>
          <w:tab w:val="left" w:pos="1620"/>
        </w:tabs>
        <w:spacing w:line="0" w:lineRule="atLeast"/>
        <w:jc w:val="left"/>
        <w:textAlignment w:val="baseline"/>
        <w:rPr>
          <w:rFonts w:ascii="宋体" w:hAnsi="宋体"/>
          <w:b/>
          <w:color w:val="17439A"/>
          <w:sz w:val="22"/>
          <w:szCs w:val="22"/>
          <w:shd w:val="pct10" w:color="auto" w:fill="FFFFFF"/>
        </w:rPr>
      </w:pPr>
      <w:r>
        <w:rPr>
          <w:rFonts w:ascii="宋体" w:hAnsi="宋体" w:hint="eastAsia"/>
          <w:b/>
          <w:color w:val="17439A"/>
          <w:sz w:val="22"/>
          <w:szCs w:val="22"/>
          <w:shd w:val="pct10" w:color="auto" w:fill="FFFFFF"/>
        </w:rPr>
        <w:t xml:space="preserve">技能及证书                                                                                     </w:t>
      </w:r>
    </w:p>
    <w:p w14:paraId="0312F3CD" w14:textId="77777777" w:rsidR="00664BC8" w:rsidRPr="00664BC8" w:rsidRDefault="00664BC8" w:rsidP="00664BC8">
      <w:pPr>
        <w:spacing w:line="0" w:lineRule="atLeast"/>
        <w:ind w:left="1599" w:firstLine="420"/>
        <w:jc w:val="left"/>
        <w:textAlignment w:val="baseline"/>
        <w:rPr>
          <w:rFonts w:ascii="宋体" w:hAnsi="宋体" w:cs="Arial"/>
          <w:b/>
          <w:sz w:val="18"/>
          <w:szCs w:val="18"/>
        </w:rPr>
      </w:pPr>
      <w:r>
        <w:rPr>
          <w:rFonts w:ascii="宋体" w:hAnsi="宋体" w:cs="Arial"/>
          <w:color w:val="BFBFBF"/>
          <w:sz w:val="18"/>
          <w:szCs w:val="18"/>
        </w:rPr>
        <w:t>◆</w:t>
      </w:r>
      <w:r>
        <w:rPr>
          <w:rFonts w:ascii="宋体" w:hAnsi="宋体" w:cs="Arial" w:hint="eastAsia"/>
          <w:b/>
          <w:sz w:val="18"/>
          <w:szCs w:val="18"/>
        </w:rPr>
        <w:t>英语</w:t>
      </w:r>
      <w:r>
        <w:rPr>
          <w:rFonts w:ascii="宋体" w:hAnsi="宋体" w:cs="Arial" w:hint="eastAsia"/>
          <w:sz w:val="18"/>
          <w:szCs w:val="18"/>
        </w:rPr>
        <w:t>：</w:t>
      </w:r>
      <w:r>
        <w:rPr>
          <w:rFonts w:ascii="宋体" w:hAnsi="宋体" w:cs="Arial" w:hint="eastAsia"/>
          <w:b/>
          <w:sz w:val="18"/>
          <w:szCs w:val="18"/>
        </w:rPr>
        <w:t>专业八级</w:t>
      </w:r>
      <w:r>
        <w:rPr>
          <w:rFonts w:ascii="宋体" w:hAnsi="宋体" w:cs="Arial" w:hint="eastAsia"/>
          <w:sz w:val="18"/>
          <w:szCs w:val="18"/>
        </w:rPr>
        <w:t>；</w:t>
      </w:r>
      <w:r>
        <w:rPr>
          <w:rFonts w:ascii="宋体" w:hAnsi="宋体" w:cs="Arial" w:hint="eastAsia"/>
          <w:b/>
          <w:sz w:val="18"/>
          <w:szCs w:val="18"/>
        </w:rPr>
        <w:t>IELTS 6.5</w:t>
      </w:r>
    </w:p>
    <w:p w14:paraId="091FB68C" w14:textId="77777777" w:rsidR="00664BC8" w:rsidRDefault="00664BC8" w:rsidP="00664BC8">
      <w:pPr>
        <w:tabs>
          <w:tab w:val="left" w:pos="2880"/>
          <w:tab w:val="left" w:pos="3240"/>
        </w:tabs>
        <w:spacing w:line="0" w:lineRule="atLeast"/>
        <w:ind w:firstLineChars="1071" w:firstLine="1928"/>
        <w:jc w:val="left"/>
        <w:rPr>
          <w:rFonts w:ascii="宋体" w:hAnsi="宋体"/>
          <w:sz w:val="18"/>
          <w:szCs w:val="18"/>
        </w:rPr>
      </w:pPr>
      <w:r>
        <w:rPr>
          <w:rFonts w:ascii="宋体" w:hAnsi="宋体" w:hint="eastAsia"/>
          <w:sz w:val="18"/>
          <w:szCs w:val="18"/>
        </w:rPr>
        <w:t xml:space="preserve">         听说读写能力优秀，</w:t>
      </w:r>
      <w:r w:rsidR="00A6307D">
        <w:rPr>
          <w:rFonts w:ascii="宋体" w:hAnsi="宋体" w:hint="eastAsia"/>
          <w:sz w:val="18"/>
          <w:szCs w:val="18"/>
        </w:rPr>
        <w:t>口语流利</w:t>
      </w:r>
    </w:p>
    <w:p w14:paraId="20AADFBF" w14:textId="77777777" w:rsidR="00664BC8" w:rsidRDefault="00664BC8" w:rsidP="00664BC8">
      <w:pPr>
        <w:spacing w:line="0" w:lineRule="atLeast"/>
        <w:ind w:left="1600" w:firstLine="420"/>
        <w:jc w:val="left"/>
        <w:textAlignment w:val="baseline"/>
        <w:rPr>
          <w:rFonts w:ascii="宋体" w:hAnsi="宋体" w:cs="Arial"/>
          <w:sz w:val="18"/>
          <w:szCs w:val="18"/>
        </w:rPr>
      </w:pPr>
      <w:r>
        <w:rPr>
          <w:rFonts w:ascii="宋体" w:hAnsi="宋体" w:cs="Arial"/>
          <w:color w:val="BFBFBF"/>
          <w:sz w:val="18"/>
          <w:szCs w:val="18"/>
        </w:rPr>
        <w:t>◆</w:t>
      </w:r>
      <w:r>
        <w:rPr>
          <w:rFonts w:ascii="宋体" w:hAnsi="宋体" w:cs="Arial" w:hint="eastAsia"/>
          <w:b/>
          <w:sz w:val="18"/>
          <w:szCs w:val="18"/>
        </w:rPr>
        <w:t>德语：</w:t>
      </w:r>
      <w:r>
        <w:rPr>
          <w:rFonts w:ascii="宋体" w:hAnsi="宋体" w:cs="Arial" w:hint="eastAsia"/>
          <w:sz w:val="18"/>
          <w:szCs w:val="18"/>
        </w:rPr>
        <w:t>基本会话</w:t>
      </w:r>
    </w:p>
    <w:p w14:paraId="56566669" w14:textId="77777777" w:rsidR="00664BC8" w:rsidRDefault="00664BC8" w:rsidP="00664BC8">
      <w:pPr>
        <w:spacing w:line="0" w:lineRule="atLeast"/>
        <w:ind w:left="1600" w:firstLine="420"/>
        <w:jc w:val="left"/>
        <w:textAlignment w:val="baseline"/>
        <w:rPr>
          <w:rFonts w:ascii="宋体" w:hAnsi="宋体" w:cs="Arial"/>
          <w:sz w:val="18"/>
          <w:szCs w:val="18"/>
        </w:rPr>
      </w:pPr>
      <w:r>
        <w:rPr>
          <w:rFonts w:ascii="宋体" w:hAnsi="宋体" w:cs="Arial"/>
          <w:color w:val="BFBFBF"/>
          <w:sz w:val="18"/>
          <w:szCs w:val="18"/>
        </w:rPr>
        <w:t>◆</w:t>
      </w:r>
      <w:r>
        <w:rPr>
          <w:rFonts w:ascii="宋体" w:hAnsi="宋体" w:cs="Arial" w:hint="eastAsia"/>
          <w:b/>
          <w:sz w:val="18"/>
          <w:szCs w:val="18"/>
        </w:rPr>
        <w:t>普通话：</w:t>
      </w:r>
      <w:r>
        <w:rPr>
          <w:rFonts w:ascii="宋体" w:hAnsi="宋体" w:cs="Arial" w:hint="eastAsia"/>
          <w:sz w:val="18"/>
          <w:szCs w:val="18"/>
        </w:rPr>
        <w:t>普通话水平等级测试二级甲等</w:t>
      </w:r>
    </w:p>
    <w:p w14:paraId="4BA3B867" w14:textId="77777777" w:rsidR="00664BC8" w:rsidRDefault="00664BC8" w:rsidP="00664BC8">
      <w:pPr>
        <w:spacing w:line="0" w:lineRule="atLeast"/>
        <w:ind w:left="1600" w:firstLine="420"/>
        <w:jc w:val="left"/>
        <w:textAlignment w:val="baseline"/>
        <w:rPr>
          <w:rFonts w:ascii="宋体" w:hAnsi="宋体" w:cs="Arial"/>
          <w:sz w:val="18"/>
          <w:szCs w:val="18"/>
        </w:rPr>
      </w:pPr>
      <w:r>
        <w:rPr>
          <w:rFonts w:ascii="宋体" w:hAnsi="宋体" w:cs="Arial"/>
          <w:color w:val="BFBFBF"/>
          <w:sz w:val="18"/>
          <w:szCs w:val="18"/>
        </w:rPr>
        <w:t>◆</w:t>
      </w:r>
      <w:r>
        <w:rPr>
          <w:rFonts w:ascii="宋体" w:hAnsi="宋体" w:cs="Arial" w:hint="eastAsia"/>
          <w:b/>
          <w:sz w:val="18"/>
          <w:szCs w:val="18"/>
        </w:rPr>
        <w:t>国际经贸：</w:t>
      </w:r>
      <w:r>
        <w:rPr>
          <w:rFonts w:ascii="宋体" w:hAnsi="宋体" w:cs="Arial" w:hint="eastAsia"/>
          <w:sz w:val="18"/>
          <w:szCs w:val="18"/>
        </w:rPr>
        <w:t>熟悉国际经济与贸易的基本业务，熟悉进出口实务的全面流程</w:t>
      </w:r>
    </w:p>
    <w:p w14:paraId="62E618F0" w14:textId="1D0C3C8C" w:rsidR="00664BC8" w:rsidRDefault="00664BC8" w:rsidP="00664BC8">
      <w:pPr>
        <w:spacing w:line="0" w:lineRule="atLeast"/>
        <w:ind w:left="1599" w:firstLine="420"/>
        <w:jc w:val="left"/>
        <w:textAlignment w:val="baseline"/>
        <w:rPr>
          <w:rFonts w:ascii="宋体" w:hAnsi="宋体" w:cs="Arial"/>
          <w:sz w:val="18"/>
          <w:szCs w:val="18"/>
        </w:rPr>
      </w:pPr>
      <w:r>
        <w:rPr>
          <w:rFonts w:ascii="宋体" w:hAnsi="宋体" w:cs="Arial"/>
          <w:color w:val="BFBFBF"/>
          <w:sz w:val="18"/>
          <w:szCs w:val="18"/>
        </w:rPr>
        <w:t>◆</w:t>
      </w:r>
      <w:r>
        <w:rPr>
          <w:rFonts w:ascii="宋体" w:hAnsi="宋体" w:cs="Arial" w:hint="eastAsia"/>
          <w:b/>
          <w:sz w:val="18"/>
          <w:szCs w:val="18"/>
        </w:rPr>
        <w:t>计算机：</w:t>
      </w:r>
      <w:r>
        <w:rPr>
          <w:rFonts w:ascii="宋体" w:hAnsi="宋体" w:cs="Arial" w:hint="eastAsia"/>
          <w:sz w:val="18"/>
          <w:szCs w:val="18"/>
        </w:rPr>
        <w:t>全国高等学校计算机考试成绩优秀，熟悉Windows</w:t>
      </w:r>
      <w:r w:rsidR="007F03C8">
        <w:rPr>
          <w:rFonts w:ascii="宋体" w:hAnsi="宋体" w:cs="Arial" w:hint="eastAsia"/>
          <w:sz w:val="18"/>
          <w:szCs w:val="18"/>
        </w:rPr>
        <w:t>操作</w:t>
      </w:r>
      <w:r>
        <w:rPr>
          <w:rFonts w:ascii="宋体" w:hAnsi="宋体" w:cs="Arial" w:hint="eastAsia"/>
          <w:sz w:val="18"/>
          <w:szCs w:val="18"/>
        </w:rPr>
        <w:t>及计算机网络</w:t>
      </w:r>
    </w:p>
    <w:p w14:paraId="3057A101" w14:textId="77777777" w:rsidR="00022C1D" w:rsidRPr="00664BC8" w:rsidRDefault="00664BC8" w:rsidP="00664BC8">
      <w:pPr>
        <w:tabs>
          <w:tab w:val="left" w:pos="1260"/>
          <w:tab w:val="left" w:pos="1620"/>
        </w:tabs>
        <w:spacing w:line="0" w:lineRule="atLeast"/>
        <w:jc w:val="left"/>
        <w:textAlignment w:val="baseline"/>
        <w:rPr>
          <w:rFonts w:ascii="TimesNewRomanPS-BoldMT" w:hAnsi="TimesNewRomanPS-BoldMT" w:cs="TimesNewRomanPS-BoldMT"/>
          <w:b/>
          <w:bCs/>
          <w:color w:val="17439A"/>
          <w:kern w:val="0"/>
          <w:sz w:val="28"/>
          <w:szCs w:val="28"/>
        </w:rPr>
      </w:pPr>
      <w:r>
        <w:rPr>
          <w:rFonts w:ascii="宋体" w:hAnsi="宋体" w:hint="eastAsia"/>
          <w:b/>
          <w:color w:val="17439A"/>
          <w:sz w:val="22"/>
          <w:szCs w:val="22"/>
          <w:shd w:val="pct10" w:color="auto" w:fill="FFFFFF"/>
        </w:rPr>
        <w:t>兴趣与特长</w:t>
      </w:r>
      <w:r>
        <w:rPr>
          <w:rFonts w:ascii="宋体" w:hAnsi="宋体" w:hint="eastAsia"/>
          <w:b/>
          <w:sz w:val="22"/>
          <w:szCs w:val="22"/>
          <w:shd w:val="pct10" w:color="auto" w:fill="FFFFFF"/>
        </w:rPr>
        <w:t xml:space="preserve">                                                                                     </w:t>
      </w:r>
      <w:r>
        <w:rPr>
          <w:rFonts w:ascii="宋体" w:hAnsi="宋体" w:hint="eastAsia"/>
          <w:b/>
          <w:sz w:val="22"/>
          <w:szCs w:val="22"/>
        </w:rPr>
        <w:tab/>
      </w:r>
      <w:r>
        <w:rPr>
          <w:rFonts w:ascii="宋体" w:hAnsi="宋体" w:hint="eastAsia"/>
          <w:b/>
          <w:sz w:val="22"/>
          <w:szCs w:val="22"/>
        </w:rPr>
        <w:tab/>
      </w:r>
      <w:r>
        <w:rPr>
          <w:rFonts w:ascii="宋体" w:hAnsi="宋体" w:hint="eastAsia"/>
          <w:b/>
          <w:sz w:val="22"/>
          <w:szCs w:val="22"/>
        </w:rPr>
        <w:tab/>
        <w:t xml:space="preserve">   </w:t>
      </w:r>
      <w:r>
        <w:rPr>
          <w:rFonts w:ascii="宋体" w:hAnsi="宋体" w:cs="Arial"/>
          <w:color w:val="BFBFBF"/>
          <w:sz w:val="18"/>
          <w:szCs w:val="18"/>
        </w:rPr>
        <w:t>◆</w:t>
      </w:r>
      <w:r>
        <w:rPr>
          <w:rFonts w:ascii="宋体" w:hAnsi="宋体" w:hint="eastAsia"/>
          <w:sz w:val="18"/>
          <w:szCs w:val="18"/>
        </w:rPr>
        <w:t xml:space="preserve">钢琴（钢琴八级）            </w:t>
      </w:r>
      <w:r>
        <w:rPr>
          <w:rFonts w:ascii="宋体" w:hAnsi="宋体" w:cs="Arial"/>
          <w:color w:val="BFBFBF"/>
          <w:sz w:val="18"/>
          <w:szCs w:val="18"/>
        </w:rPr>
        <w:t>◆</w:t>
      </w:r>
      <w:r>
        <w:rPr>
          <w:rFonts w:ascii="宋体" w:hAnsi="宋体" w:cs="Arial" w:hint="eastAsia"/>
          <w:sz w:val="18"/>
          <w:szCs w:val="18"/>
        </w:rPr>
        <w:t>阅读</w:t>
      </w:r>
    </w:p>
    <w:sectPr w:rsidR="00022C1D" w:rsidRPr="00664BC8">
      <w:pgSz w:w="11906" w:h="16838"/>
      <w:pgMar w:top="607" w:right="720" w:bottom="607" w:left="72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Heiti SC Light">
    <w:charset w:val="50"/>
    <w:family w:val="auto"/>
    <w:pitch w:val="variable"/>
    <w:sig w:usb0="8000002F" w:usb1="080E004A" w:usb2="00000010" w:usb3="00000000" w:csb0="0004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NewRomanPS-BoldMT">
    <w:altName w:val="Times New Roman"/>
    <w:charset w:val="00"/>
    <w:family w:val="auto"/>
    <w:pitch w:val="default"/>
    <w:sig w:usb0="00000000" w:usb1="00000000" w:usb2="00000000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060964"/>
    <w:multiLevelType w:val="hybridMultilevel"/>
    <w:tmpl w:val="EBC226C2"/>
    <w:lvl w:ilvl="0" w:tplc="39C0D972">
      <w:start w:val="1"/>
      <w:numFmt w:val="bullet"/>
      <w:lvlText w:val="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39C0D972">
      <w:start w:val="1"/>
      <w:numFmt w:val="bullet"/>
      <w:lvlText w:val="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5"/>
  <w:drawingGridVerticalSpacing w:val="20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4BC8"/>
    <w:rsid w:val="00022C1D"/>
    <w:rsid w:val="00046E25"/>
    <w:rsid w:val="0018605C"/>
    <w:rsid w:val="002533B9"/>
    <w:rsid w:val="00283325"/>
    <w:rsid w:val="002C3EAC"/>
    <w:rsid w:val="003A3576"/>
    <w:rsid w:val="00487082"/>
    <w:rsid w:val="004E180D"/>
    <w:rsid w:val="00664BC8"/>
    <w:rsid w:val="007E5272"/>
    <w:rsid w:val="007F03C8"/>
    <w:rsid w:val="007F2143"/>
    <w:rsid w:val="007F46A5"/>
    <w:rsid w:val="0085585B"/>
    <w:rsid w:val="00A6307D"/>
    <w:rsid w:val="00AC0072"/>
    <w:rsid w:val="00B12B6C"/>
    <w:rsid w:val="00B73E60"/>
    <w:rsid w:val="00BB7BD1"/>
    <w:rsid w:val="00C211F5"/>
    <w:rsid w:val="00C230B3"/>
    <w:rsid w:val="00D70754"/>
    <w:rsid w:val="00DC6086"/>
    <w:rsid w:val="00E05C49"/>
    <w:rsid w:val="00E95704"/>
    <w:rsid w:val="00EB32BF"/>
    <w:rsid w:val="00EC08B6"/>
    <w:rsid w:val="00F16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55A347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BC8"/>
    <w:pPr>
      <w:widowControl w:val="0"/>
      <w:jc w:val="both"/>
    </w:pPr>
    <w:rPr>
      <w:rFonts w:ascii="Times New Roman" w:eastAsia="宋体" w:hAnsi="Times New Roman" w:cs="Times New Roman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Char"/>
    <w:uiPriority w:val="99"/>
    <w:unhideWhenUsed/>
    <w:rsid w:val="007F2143"/>
    <w:rPr>
      <w:rFonts w:ascii="宋体" w:hAnsi="宋体"/>
      <w:sz w:val="18"/>
      <w:szCs w:val="18"/>
    </w:rPr>
  </w:style>
  <w:style w:type="character" w:customStyle="1" w:styleId="Char">
    <w:name w:val="日期 Char"/>
    <w:basedOn w:val="a0"/>
    <w:link w:val="a3"/>
    <w:uiPriority w:val="99"/>
    <w:rsid w:val="007F2143"/>
    <w:rPr>
      <w:rFonts w:ascii="宋体" w:eastAsia="宋体" w:hAnsi="宋体" w:cs="Times New Roman"/>
      <w:sz w:val="18"/>
      <w:szCs w:val="18"/>
    </w:rPr>
  </w:style>
  <w:style w:type="paragraph" w:styleId="a4">
    <w:name w:val="List Paragraph"/>
    <w:basedOn w:val="a"/>
    <w:uiPriority w:val="34"/>
    <w:qFormat/>
    <w:rsid w:val="00C211F5"/>
    <w:pPr>
      <w:ind w:firstLineChars="200" w:firstLine="420"/>
    </w:pPr>
    <w:rPr>
      <w:rFonts w:ascii="Calibri" w:hAnsi="Calibri"/>
      <w:szCs w:val="22"/>
    </w:rPr>
  </w:style>
  <w:style w:type="paragraph" w:styleId="a5">
    <w:name w:val="Balloon Text"/>
    <w:basedOn w:val="a"/>
    <w:link w:val="Char0"/>
    <w:uiPriority w:val="99"/>
    <w:semiHidden/>
    <w:unhideWhenUsed/>
    <w:rsid w:val="00046E25"/>
    <w:rPr>
      <w:rFonts w:ascii="Heiti SC Light" w:eastAsia="Heiti SC Light"/>
      <w:sz w:val="18"/>
      <w:szCs w:val="18"/>
    </w:rPr>
  </w:style>
  <w:style w:type="character" w:customStyle="1" w:styleId="Char0">
    <w:name w:val="批注框文本 Char"/>
    <w:basedOn w:val="a0"/>
    <w:link w:val="a5"/>
    <w:uiPriority w:val="99"/>
    <w:semiHidden/>
    <w:rsid w:val="00046E25"/>
    <w:rPr>
      <w:rFonts w:ascii="Heiti SC Light" w:eastAsia="Heiti SC Light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BC8"/>
    <w:pPr>
      <w:widowControl w:val="0"/>
      <w:jc w:val="both"/>
    </w:pPr>
    <w:rPr>
      <w:rFonts w:ascii="Times New Roman" w:eastAsia="宋体" w:hAnsi="Times New Roman" w:cs="Times New Roman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Char"/>
    <w:uiPriority w:val="99"/>
    <w:unhideWhenUsed/>
    <w:rsid w:val="007F2143"/>
    <w:rPr>
      <w:rFonts w:ascii="宋体" w:hAnsi="宋体"/>
      <w:sz w:val="18"/>
      <w:szCs w:val="18"/>
    </w:rPr>
  </w:style>
  <w:style w:type="character" w:customStyle="1" w:styleId="Char">
    <w:name w:val="日期 Char"/>
    <w:basedOn w:val="a0"/>
    <w:link w:val="a3"/>
    <w:uiPriority w:val="99"/>
    <w:rsid w:val="007F2143"/>
    <w:rPr>
      <w:rFonts w:ascii="宋体" w:eastAsia="宋体" w:hAnsi="宋体" w:cs="Times New Roman"/>
      <w:sz w:val="18"/>
      <w:szCs w:val="18"/>
    </w:rPr>
  </w:style>
  <w:style w:type="paragraph" w:styleId="a4">
    <w:name w:val="List Paragraph"/>
    <w:basedOn w:val="a"/>
    <w:uiPriority w:val="34"/>
    <w:qFormat/>
    <w:rsid w:val="00C211F5"/>
    <w:pPr>
      <w:ind w:firstLineChars="200" w:firstLine="420"/>
    </w:pPr>
    <w:rPr>
      <w:rFonts w:ascii="Calibri" w:hAnsi="Calibri"/>
      <w:szCs w:val="22"/>
    </w:rPr>
  </w:style>
  <w:style w:type="paragraph" w:styleId="a5">
    <w:name w:val="Balloon Text"/>
    <w:basedOn w:val="a"/>
    <w:link w:val="Char0"/>
    <w:uiPriority w:val="99"/>
    <w:semiHidden/>
    <w:unhideWhenUsed/>
    <w:rsid w:val="00046E25"/>
    <w:rPr>
      <w:rFonts w:ascii="Heiti SC Light" w:eastAsia="Heiti SC Light"/>
      <w:sz w:val="18"/>
      <w:szCs w:val="18"/>
    </w:rPr>
  </w:style>
  <w:style w:type="character" w:customStyle="1" w:styleId="Char0">
    <w:name w:val="批注框文本 Char"/>
    <w:basedOn w:val="a0"/>
    <w:link w:val="a5"/>
    <w:uiPriority w:val="99"/>
    <w:semiHidden/>
    <w:rsid w:val="00046E25"/>
    <w:rPr>
      <w:rFonts w:ascii="Heiti SC Light" w:eastAsia="Heiti SC Light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">
  <a:themeElements>
    <a:clrScheme name="办公室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办公室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办公室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441</Words>
  <Characters>2514</Characters>
  <Application>Microsoft Office Word</Application>
  <DocSecurity>0</DocSecurity>
  <Lines>20</Lines>
  <Paragraphs>5</Paragraphs>
  <ScaleCrop>false</ScaleCrop>
  <Company/>
  <LinksUpToDate>false</LinksUpToDate>
  <CharactersWithSpaces>2950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jiayin liu</dc:creator>
  <cp:keywords/>
  <dc:description/>
  <cp:lastModifiedBy>semuser</cp:lastModifiedBy>
  <cp:revision>26</cp:revision>
  <cp:lastPrinted>2014-10-13T09:05:00Z</cp:lastPrinted>
  <dcterms:created xsi:type="dcterms:W3CDTF">2013-04-06T14:09:00Z</dcterms:created>
  <dcterms:modified xsi:type="dcterms:W3CDTF">2014-10-13T09:05:00Z</dcterms:modified>
</cp:coreProperties>
</file>